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276"/>
        <w:bidiVisual/>
        <w:tblW w:w="11452" w:type="dxa"/>
        <w:tblLayout w:type="fixed"/>
        <w:tblLook w:val="04A0" w:firstRow="1" w:lastRow="0" w:firstColumn="1" w:lastColumn="0" w:noHBand="0" w:noVBand="1"/>
      </w:tblPr>
      <w:tblGrid>
        <w:gridCol w:w="530"/>
        <w:gridCol w:w="1984"/>
        <w:gridCol w:w="709"/>
        <w:gridCol w:w="858"/>
        <w:gridCol w:w="1530"/>
        <w:gridCol w:w="248"/>
        <w:gridCol w:w="483"/>
        <w:gridCol w:w="2126"/>
        <w:gridCol w:w="709"/>
        <w:gridCol w:w="850"/>
        <w:gridCol w:w="1425"/>
      </w:tblGrid>
      <w:tr w:rsidR="000F0550" w:rsidRPr="00FC7DCE" w:rsidTr="000F0550">
        <w:trPr>
          <w:trHeight w:val="368"/>
        </w:trPr>
        <w:tc>
          <w:tcPr>
            <w:tcW w:w="5611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jc w:val="center"/>
              <w:rPr>
                <w:rFonts w:cs="B Zar"/>
                <w:b/>
                <w:bCs/>
                <w:rtl/>
              </w:rPr>
            </w:pPr>
            <w:bookmarkStart w:id="0" w:name="_GoBack"/>
            <w:bookmarkEnd w:id="0"/>
            <w:r w:rsidRPr="00FC7DCE">
              <w:rPr>
                <w:rFonts w:cs="B Zar" w:hint="cs"/>
                <w:b/>
                <w:bCs/>
                <w:sz w:val="24"/>
                <w:szCs w:val="24"/>
                <w:rtl/>
              </w:rPr>
              <w:t>نیسمال  اول</w:t>
            </w:r>
          </w:p>
        </w:tc>
        <w:tc>
          <w:tcPr>
            <w:tcW w:w="248" w:type="dxa"/>
            <w:vMerge w:val="restart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559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b/>
                <w:bCs/>
                <w:sz w:val="24"/>
                <w:szCs w:val="24"/>
                <w:rtl/>
              </w:rPr>
              <w:t>نیسمال  دوم</w:t>
            </w:r>
          </w:p>
        </w:tc>
      </w:tr>
      <w:tr w:rsidR="000F0550" w:rsidRPr="00FC7DCE" w:rsidTr="00C22CE9">
        <w:trPr>
          <w:trHeight w:val="780"/>
        </w:trPr>
        <w:tc>
          <w:tcPr>
            <w:tcW w:w="530" w:type="dxa"/>
            <w:tcBorders>
              <w:top w:val="single" w:sz="4" w:space="0" w:color="auto"/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b/>
                <w:bCs/>
                <w:rtl/>
              </w:rPr>
              <w:t xml:space="preserve"> تعداد واحد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b/>
                <w:bCs/>
                <w:rtl/>
              </w:rPr>
              <w:t>نوع درس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b/>
                <w:bCs/>
                <w:rtl/>
              </w:rPr>
              <w:t>پیشنیاز</w:t>
            </w:r>
          </w:p>
        </w:tc>
        <w:tc>
          <w:tcPr>
            <w:tcW w:w="248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b/>
                <w:bCs/>
                <w:rtl/>
              </w:rPr>
              <w:t>نوع درس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0F0550" w:rsidRPr="00FC7DCE" w:rsidTr="00C22CE9">
        <w:tc>
          <w:tcPr>
            <w:tcW w:w="530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984" w:type="dxa"/>
          </w:tcPr>
          <w:p w:rsidR="000F0550" w:rsidRPr="00FC7DCE" w:rsidRDefault="006D6E09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صرف</w:t>
            </w:r>
            <w:r w:rsidR="000F0550" w:rsidRPr="00FC7DCE">
              <w:rPr>
                <w:rFonts w:cs="B Zar" w:hint="cs"/>
                <w:rtl/>
              </w:rPr>
              <w:t>1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8" w:type="dxa"/>
          </w:tcPr>
          <w:p w:rsidR="000F0550" w:rsidRPr="00FC7DCE" w:rsidRDefault="00DF1016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  <w:tc>
          <w:tcPr>
            <w:tcW w:w="1530" w:type="dxa"/>
            <w:tcBorders>
              <w:right w:val="single" w:sz="24" w:space="0" w:color="auto"/>
            </w:tcBorders>
          </w:tcPr>
          <w:p w:rsidR="000F0550" w:rsidRPr="006D6E09" w:rsidRDefault="006D6E09" w:rsidP="000F0550">
            <w:pPr>
              <w:bidi/>
              <w:rPr>
                <w:rFonts w:cs="B Zar"/>
                <w:rtl/>
              </w:rPr>
            </w:pPr>
            <w:r w:rsidRPr="006D6E09">
              <w:rPr>
                <w:rFonts w:cs="B Zar" w:hint="cs"/>
                <w:rtl/>
              </w:rPr>
              <w:t>هم نیاز صرف 2</w:t>
            </w:r>
          </w:p>
        </w:tc>
        <w:tc>
          <w:tcPr>
            <w:tcW w:w="24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1</w:t>
            </w:r>
          </w:p>
        </w:tc>
        <w:tc>
          <w:tcPr>
            <w:tcW w:w="2126" w:type="dxa"/>
          </w:tcPr>
          <w:p w:rsidR="000F0550" w:rsidRPr="00FC7DCE" w:rsidRDefault="0044323E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صرف 3</w:t>
            </w:r>
          </w:p>
        </w:tc>
        <w:tc>
          <w:tcPr>
            <w:tcW w:w="709" w:type="dxa"/>
          </w:tcPr>
          <w:p w:rsidR="000F0550" w:rsidRPr="00FC7DCE" w:rsidRDefault="0044323E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850" w:type="dxa"/>
          </w:tcPr>
          <w:p w:rsidR="000F0550" w:rsidRPr="00FC7DCE" w:rsidRDefault="00DF1016" w:rsidP="00DF101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  <w:tc>
          <w:tcPr>
            <w:tcW w:w="1425" w:type="dxa"/>
            <w:tcBorders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</w:p>
        </w:tc>
      </w:tr>
      <w:tr w:rsidR="000F0550" w:rsidRPr="00FC7DCE" w:rsidTr="00C22CE9">
        <w:tc>
          <w:tcPr>
            <w:tcW w:w="530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984" w:type="dxa"/>
          </w:tcPr>
          <w:p w:rsidR="000F0550" w:rsidRPr="00FC7DCE" w:rsidRDefault="000F0550" w:rsidP="006D6E09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صرف </w:t>
            </w:r>
            <w:r w:rsidR="006D6E09">
              <w:rPr>
                <w:rFonts w:cs="B Zar" w:hint="cs"/>
                <w:rtl/>
              </w:rPr>
              <w:t>2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8" w:type="dxa"/>
          </w:tcPr>
          <w:p w:rsidR="000F0550" w:rsidRPr="00FC7DCE" w:rsidRDefault="00DF1016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پایه</w:t>
            </w:r>
            <w:r w:rsidR="000F0550" w:rsidRPr="00FC7DCE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530" w:type="dxa"/>
            <w:tcBorders>
              <w:right w:val="single" w:sz="24" w:space="0" w:color="auto"/>
            </w:tcBorders>
          </w:tcPr>
          <w:p w:rsidR="000F0550" w:rsidRPr="006D6E09" w:rsidRDefault="006D6E09" w:rsidP="000F0550">
            <w:pPr>
              <w:bidi/>
              <w:rPr>
                <w:rFonts w:cs="B Zar"/>
                <w:rtl/>
              </w:rPr>
            </w:pPr>
            <w:r w:rsidRPr="006D6E09">
              <w:rPr>
                <w:rFonts w:cs="B Zar" w:hint="cs"/>
                <w:rtl/>
              </w:rPr>
              <w:t>هم نیاز صرف 1</w:t>
            </w:r>
          </w:p>
        </w:tc>
        <w:tc>
          <w:tcPr>
            <w:tcW w:w="24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2126" w:type="dxa"/>
          </w:tcPr>
          <w:p w:rsidR="000F0550" w:rsidRPr="00FC7DCE" w:rsidRDefault="0044323E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گفت و شنود2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تخصصی</w:t>
            </w:r>
          </w:p>
        </w:tc>
        <w:tc>
          <w:tcPr>
            <w:tcW w:w="1425" w:type="dxa"/>
            <w:tcBorders>
              <w:right w:val="single" w:sz="24" w:space="0" w:color="auto"/>
            </w:tcBorders>
          </w:tcPr>
          <w:p w:rsidR="000F0550" w:rsidRPr="00FC7DCE" w:rsidRDefault="001349E0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گفت و شنود 1</w:t>
            </w:r>
          </w:p>
        </w:tc>
      </w:tr>
      <w:tr w:rsidR="000F0550" w:rsidRPr="00FC7DCE" w:rsidTr="00C22CE9">
        <w:tc>
          <w:tcPr>
            <w:tcW w:w="530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1984" w:type="dxa"/>
          </w:tcPr>
          <w:p w:rsidR="000F0550" w:rsidRPr="00FC7DCE" w:rsidRDefault="006D6E09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گفت  و شنود 1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8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تخصصی </w:t>
            </w:r>
          </w:p>
        </w:tc>
        <w:tc>
          <w:tcPr>
            <w:tcW w:w="1530" w:type="dxa"/>
            <w:tcBorders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4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3</w:t>
            </w:r>
          </w:p>
        </w:tc>
        <w:tc>
          <w:tcPr>
            <w:tcW w:w="2126" w:type="dxa"/>
          </w:tcPr>
          <w:p w:rsidR="000F0550" w:rsidRPr="00FC7DCE" w:rsidRDefault="000F0550" w:rsidP="0044323E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 </w:t>
            </w:r>
            <w:r w:rsidR="0044323E" w:rsidRPr="00FC7DCE">
              <w:rPr>
                <w:rFonts w:cs="B Zar" w:hint="cs"/>
                <w:rtl/>
              </w:rPr>
              <w:t xml:space="preserve"> آزمایشگاه </w:t>
            </w:r>
            <w:r w:rsidR="0044323E">
              <w:rPr>
                <w:rFonts w:cs="B Zar" w:hint="cs"/>
                <w:rtl/>
              </w:rPr>
              <w:t>2</w:t>
            </w:r>
          </w:p>
        </w:tc>
        <w:tc>
          <w:tcPr>
            <w:tcW w:w="709" w:type="dxa"/>
          </w:tcPr>
          <w:p w:rsidR="000F0550" w:rsidRPr="00FC7DCE" w:rsidRDefault="001349E0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</w:tcPr>
          <w:p w:rsidR="000F0550" w:rsidRPr="00FC7DCE" w:rsidRDefault="001349E0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  <w:tc>
          <w:tcPr>
            <w:tcW w:w="1425" w:type="dxa"/>
            <w:tcBorders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گفت و شنود1</w:t>
            </w:r>
          </w:p>
        </w:tc>
      </w:tr>
      <w:tr w:rsidR="000F0550" w:rsidRPr="00FC7DCE" w:rsidTr="00C22CE9">
        <w:tc>
          <w:tcPr>
            <w:tcW w:w="530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1984" w:type="dxa"/>
          </w:tcPr>
          <w:p w:rsidR="000F0550" w:rsidRPr="00FC7DCE" w:rsidRDefault="006D6E09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آزمایشگاه زبان 1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8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تخصصی </w:t>
            </w:r>
          </w:p>
        </w:tc>
        <w:tc>
          <w:tcPr>
            <w:tcW w:w="1530" w:type="dxa"/>
            <w:tcBorders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48" w:type="dxa"/>
            <w:vMerge w:val="restart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4</w:t>
            </w:r>
          </w:p>
        </w:tc>
        <w:tc>
          <w:tcPr>
            <w:tcW w:w="2126" w:type="dxa"/>
          </w:tcPr>
          <w:p w:rsidR="000F0550" w:rsidRPr="00FC7DCE" w:rsidRDefault="0044323E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تحلیل ادبی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تخصصی </w:t>
            </w:r>
          </w:p>
        </w:tc>
        <w:tc>
          <w:tcPr>
            <w:tcW w:w="1425" w:type="dxa"/>
            <w:tcBorders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</w:p>
        </w:tc>
      </w:tr>
      <w:tr w:rsidR="000F0550" w:rsidRPr="00FC7DCE" w:rsidTr="00C22CE9">
        <w:tc>
          <w:tcPr>
            <w:tcW w:w="530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1984" w:type="dxa"/>
          </w:tcPr>
          <w:p w:rsidR="000F0550" w:rsidRPr="00DF1016" w:rsidRDefault="006D6E09" w:rsidP="001349E0">
            <w:pPr>
              <w:bidi/>
              <w:rPr>
                <w:rFonts w:cs="B Zar"/>
                <w:rtl/>
              </w:rPr>
            </w:pPr>
            <w:r w:rsidRPr="00DF1016">
              <w:rPr>
                <w:rFonts w:cs="B Zar" w:hint="cs"/>
                <w:rtl/>
              </w:rPr>
              <w:t>خوا</w:t>
            </w:r>
            <w:r w:rsidR="0044323E" w:rsidRPr="00DF1016">
              <w:rPr>
                <w:rFonts w:cs="B Zar" w:hint="cs"/>
                <w:rtl/>
              </w:rPr>
              <w:t xml:space="preserve">ندن متون ساده 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8" w:type="dxa"/>
          </w:tcPr>
          <w:p w:rsidR="000F0550" w:rsidRPr="00FC7DCE" w:rsidRDefault="001349E0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  <w:tc>
          <w:tcPr>
            <w:tcW w:w="1530" w:type="dxa"/>
            <w:tcBorders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4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5</w:t>
            </w:r>
          </w:p>
        </w:tc>
        <w:tc>
          <w:tcPr>
            <w:tcW w:w="2126" w:type="dxa"/>
          </w:tcPr>
          <w:p w:rsidR="000F0550" w:rsidRPr="00FC7DCE" w:rsidRDefault="005D10AA" w:rsidP="0044323E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نگارش 1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تخصصی</w:t>
            </w:r>
          </w:p>
        </w:tc>
        <w:tc>
          <w:tcPr>
            <w:tcW w:w="1425" w:type="dxa"/>
            <w:tcBorders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</w:p>
        </w:tc>
      </w:tr>
      <w:tr w:rsidR="000F0550" w:rsidRPr="00FC7DCE" w:rsidTr="00C22CE9">
        <w:trPr>
          <w:trHeight w:val="765"/>
        </w:trPr>
        <w:tc>
          <w:tcPr>
            <w:tcW w:w="530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1984" w:type="dxa"/>
          </w:tcPr>
          <w:p w:rsidR="000F0550" w:rsidRPr="00FC7DCE" w:rsidRDefault="0044323E" w:rsidP="001349E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واژ</w:t>
            </w:r>
            <w:r w:rsidR="001349E0">
              <w:rPr>
                <w:rFonts w:cs="B Zar" w:hint="cs"/>
                <w:rtl/>
              </w:rPr>
              <w:t>ه</w:t>
            </w:r>
            <w:r>
              <w:rPr>
                <w:rFonts w:cs="B Zar" w:hint="cs"/>
                <w:rtl/>
              </w:rPr>
              <w:t xml:space="preserve"> نامه های عربی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8" w:type="dxa"/>
          </w:tcPr>
          <w:p w:rsidR="000F0550" w:rsidRPr="00FC7DCE" w:rsidRDefault="001349E0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  <w:tc>
          <w:tcPr>
            <w:tcW w:w="1530" w:type="dxa"/>
            <w:tcBorders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4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tcBorders>
              <w:left w:val="single" w:sz="24" w:space="0" w:color="auto"/>
              <w:bottom w:val="single" w:sz="8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6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:rsidR="000F0550" w:rsidRPr="00FC7DCE" w:rsidRDefault="005D10AA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تحقیق و مأخذشناسی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0F0550" w:rsidRPr="00FC7DCE" w:rsidRDefault="001349E0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  <w:tc>
          <w:tcPr>
            <w:tcW w:w="1425" w:type="dxa"/>
            <w:tcBorders>
              <w:bottom w:val="single" w:sz="8" w:space="0" w:color="auto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</w:p>
        </w:tc>
      </w:tr>
      <w:tr w:rsidR="000F0550" w:rsidRPr="00FC7DCE" w:rsidTr="00C22CE9">
        <w:trPr>
          <w:trHeight w:val="420"/>
        </w:trPr>
        <w:tc>
          <w:tcPr>
            <w:tcW w:w="530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1984" w:type="dxa"/>
          </w:tcPr>
          <w:p w:rsidR="000F0550" w:rsidRPr="00FC7DCE" w:rsidRDefault="0044323E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آوا شناسی و تجوید</w:t>
            </w:r>
          </w:p>
        </w:tc>
        <w:tc>
          <w:tcPr>
            <w:tcW w:w="709" w:type="dxa"/>
          </w:tcPr>
          <w:p w:rsidR="000F0550" w:rsidRPr="00FC7DCE" w:rsidRDefault="00D02AA4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8" w:type="dxa"/>
          </w:tcPr>
          <w:p w:rsidR="000F0550" w:rsidRPr="00FC7DCE" w:rsidRDefault="001349E0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  <w:tc>
          <w:tcPr>
            <w:tcW w:w="1530" w:type="dxa"/>
            <w:tcBorders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48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tcBorders>
              <w:top w:val="single" w:sz="8" w:space="0" w:color="auto"/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7</w:t>
            </w: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0F0550" w:rsidRPr="00FC7DCE" w:rsidRDefault="003B253C" w:rsidP="003B253C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آشنایی با کشورهای عربی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0F0550" w:rsidRPr="00FC7DCE" w:rsidRDefault="003B253C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0F0550" w:rsidRPr="00FC7DCE" w:rsidRDefault="001349E0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  <w:tc>
          <w:tcPr>
            <w:tcW w:w="1425" w:type="dxa"/>
            <w:tcBorders>
              <w:top w:val="single" w:sz="8" w:space="0" w:color="auto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</w:p>
        </w:tc>
      </w:tr>
      <w:tr w:rsidR="000F0550" w:rsidRPr="00FC7DCE" w:rsidTr="00C22CE9">
        <w:tc>
          <w:tcPr>
            <w:tcW w:w="530" w:type="dxa"/>
            <w:tcBorders>
              <w:left w:val="single" w:sz="24" w:space="0" w:color="auto"/>
            </w:tcBorders>
          </w:tcPr>
          <w:p w:rsidR="000F0550" w:rsidRPr="00FC7DCE" w:rsidRDefault="00D02AA4" w:rsidP="000F0550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1984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فارسی عمومی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3</w:t>
            </w:r>
          </w:p>
        </w:tc>
        <w:tc>
          <w:tcPr>
            <w:tcW w:w="858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عمومی</w:t>
            </w:r>
          </w:p>
        </w:tc>
        <w:tc>
          <w:tcPr>
            <w:tcW w:w="1530" w:type="dxa"/>
            <w:tcBorders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4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9</w:t>
            </w:r>
          </w:p>
        </w:tc>
        <w:tc>
          <w:tcPr>
            <w:tcW w:w="2126" w:type="dxa"/>
          </w:tcPr>
          <w:p w:rsidR="000F0550" w:rsidRPr="00FC7DCE" w:rsidRDefault="000F0550" w:rsidP="00DF1016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زبان </w:t>
            </w:r>
            <w:r w:rsidR="00DF1016">
              <w:rPr>
                <w:rFonts w:cs="B Zar" w:hint="cs"/>
                <w:rtl/>
              </w:rPr>
              <w:t>انگلیسی</w:t>
            </w:r>
            <w:r w:rsidRPr="00FC7DCE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3</w:t>
            </w:r>
          </w:p>
        </w:tc>
        <w:tc>
          <w:tcPr>
            <w:tcW w:w="850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عمومی</w:t>
            </w:r>
          </w:p>
        </w:tc>
        <w:tc>
          <w:tcPr>
            <w:tcW w:w="1425" w:type="dxa"/>
            <w:tcBorders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</w:p>
        </w:tc>
      </w:tr>
      <w:tr w:rsidR="000F0550" w:rsidRPr="00FC7DCE" w:rsidTr="00C22CE9">
        <w:tc>
          <w:tcPr>
            <w:tcW w:w="530" w:type="dxa"/>
            <w:tcBorders>
              <w:left w:val="single" w:sz="24" w:space="0" w:color="auto"/>
            </w:tcBorders>
          </w:tcPr>
          <w:p w:rsidR="000F0550" w:rsidRPr="00FC7DCE" w:rsidRDefault="00D02AA4" w:rsidP="000F0550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</w:t>
            </w:r>
          </w:p>
        </w:tc>
        <w:tc>
          <w:tcPr>
            <w:tcW w:w="1984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اندیشه اسلامی 1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8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عمومی</w:t>
            </w:r>
          </w:p>
        </w:tc>
        <w:tc>
          <w:tcPr>
            <w:tcW w:w="1530" w:type="dxa"/>
            <w:tcBorders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4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10</w:t>
            </w:r>
          </w:p>
        </w:tc>
        <w:tc>
          <w:tcPr>
            <w:tcW w:w="2126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اندیشه اسلامی 2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 عمومی</w:t>
            </w:r>
          </w:p>
        </w:tc>
        <w:tc>
          <w:tcPr>
            <w:tcW w:w="1425" w:type="dxa"/>
            <w:tcBorders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</w:p>
        </w:tc>
      </w:tr>
      <w:tr w:rsidR="001349E0" w:rsidRPr="00FC7DCE" w:rsidTr="00C22CE9">
        <w:tc>
          <w:tcPr>
            <w:tcW w:w="530" w:type="dxa"/>
            <w:tcBorders>
              <w:left w:val="single" w:sz="24" w:space="0" w:color="auto"/>
            </w:tcBorders>
          </w:tcPr>
          <w:p w:rsidR="001349E0" w:rsidRDefault="001349E0" w:rsidP="000F0550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</w:t>
            </w:r>
          </w:p>
        </w:tc>
        <w:tc>
          <w:tcPr>
            <w:tcW w:w="1984" w:type="dxa"/>
          </w:tcPr>
          <w:p w:rsidR="001349E0" w:rsidRPr="00FC7DCE" w:rsidRDefault="001349E0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تربیت بدنی 1</w:t>
            </w:r>
          </w:p>
        </w:tc>
        <w:tc>
          <w:tcPr>
            <w:tcW w:w="709" w:type="dxa"/>
          </w:tcPr>
          <w:p w:rsidR="001349E0" w:rsidRPr="00FC7DCE" w:rsidRDefault="001349E0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858" w:type="dxa"/>
          </w:tcPr>
          <w:p w:rsidR="001349E0" w:rsidRPr="00FC7DCE" w:rsidRDefault="001349E0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عمومی</w:t>
            </w:r>
          </w:p>
        </w:tc>
        <w:tc>
          <w:tcPr>
            <w:tcW w:w="1530" w:type="dxa"/>
            <w:tcBorders>
              <w:right w:val="single" w:sz="24" w:space="0" w:color="auto"/>
            </w:tcBorders>
          </w:tcPr>
          <w:p w:rsidR="001349E0" w:rsidRPr="00FC7DCE" w:rsidRDefault="001349E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4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1349E0" w:rsidRPr="00FC7DCE" w:rsidRDefault="001349E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tcBorders>
              <w:left w:val="single" w:sz="24" w:space="0" w:color="auto"/>
            </w:tcBorders>
          </w:tcPr>
          <w:p w:rsidR="001349E0" w:rsidRPr="00FC7DCE" w:rsidRDefault="001349E0" w:rsidP="000F0550">
            <w:pPr>
              <w:bidi/>
              <w:rPr>
                <w:rFonts w:cs="B Zar"/>
                <w:rtl/>
              </w:rPr>
            </w:pPr>
          </w:p>
        </w:tc>
        <w:tc>
          <w:tcPr>
            <w:tcW w:w="2126" w:type="dxa"/>
          </w:tcPr>
          <w:p w:rsidR="001349E0" w:rsidRPr="00FC7DCE" w:rsidRDefault="001349E0" w:rsidP="000F0550">
            <w:pPr>
              <w:bidi/>
              <w:rPr>
                <w:rFonts w:cs="B Zar"/>
                <w:rtl/>
              </w:rPr>
            </w:pPr>
          </w:p>
        </w:tc>
        <w:tc>
          <w:tcPr>
            <w:tcW w:w="709" w:type="dxa"/>
          </w:tcPr>
          <w:p w:rsidR="001349E0" w:rsidRPr="00FC7DCE" w:rsidRDefault="001349E0" w:rsidP="000F0550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1349E0" w:rsidRPr="00FC7DCE" w:rsidRDefault="001349E0" w:rsidP="000F0550">
            <w:pPr>
              <w:bidi/>
              <w:rPr>
                <w:rFonts w:cs="B Zar"/>
                <w:rtl/>
              </w:rPr>
            </w:pPr>
          </w:p>
        </w:tc>
        <w:tc>
          <w:tcPr>
            <w:tcW w:w="1425" w:type="dxa"/>
            <w:tcBorders>
              <w:right w:val="single" w:sz="24" w:space="0" w:color="auto"/>
            </w:tcBorders>
          </w:tcPr>
          <w:p w:rsidR="001349E0" w:rsidRPr="00FC7DCE" w:rsidRDefault="001349E0" w:rsidP="000F0550">
            <w:pPr>
              <w:bidi/>
              <w:rPr>
                <w:rFonts w:cs="B Zar"/>
                <w:rtl/>
              </w:rPr>
            </w:pPr>
          </w:p>
        </w:tc>
      </w:tr>
      <w:tr w:rsidR="000F0550" w:rsidRPr="00FC7DCE" w:rsidTr="00C22CE9">
        <w:tc>
          <w:tcPr>
            <w:tcW w:w="530" w:type="dxa"/>
            <w:tcBorders>
              <w:left w:val="single" w:sz="24" w:space="0" w:color="auto"/>
              <w:bottom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مجموع 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0F0550" w:rsidRPr="00FC7DCE" w:rsidRDefault="00D02AA4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858" w:type="dxa"/>
            <w:tcBorders>
              <w:bottom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</w:p>
        </w:tc>
        <w:tc>
          <w:tcPr>
            <w:tcW w:w="1530" w:type="dxa"/>
            <w:tcBorders>
              <w:bottom w:val="single" w:sz="24" w:space="0" w:color="auto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4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tcBorders>
              <w:left w:val="single" w:sz="24" w:space="0" w:color="auto"/>
              <w:bottom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مجموع 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20</w:t>
            </w: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</w:p>
        </w:tc>
        <w:tc>
          <w:tcPr>
            <w:tcW w:w="1425" w:type="dxa"/>
            <w:tcBorders>
              <w:bottom w:val="single" w:sz="24" w:space="0" w:color="auto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</w:p>
        </w:tc>
      </w:tr>
      <w:tr w:rsidR="000F0550" w:rsidRPr="00FC7DCE" w:rsidTr="000F0550">
        <w:tc>
          <w:tcPr>
            <w:tcW w:w="5611" w:type="dxa"/>
            <w:gridSpan w:val="5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0F0550" w:rsidRPr="00FC7DCE" w:rsidRDefault="000F0550" w:rsidP="000F0550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b/>
                <w:bCs/>
                <w:sz w:val="24"/>
                <w:szCs w:val="24"/>
                <w:rtl/>
              </w:rPr>
              <w:t>نیمسال سوم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5593" w:type="dxa"/>
            <w:gridSpan w:val="5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0F0550" w:rsidRPr="00FC7DCE" w:rsidRDefault="000F0550" w:rsidP="000F0550">
            <w:pPr>
              <w:bidi/>
              <w:jc w:val="center"/>
              <w:rPr>
                <w:rFonts w:cs="B Zar"/>
                <w:rtl/>
              </w:rPr>
            </w:pPr>
            <w:r w:rsidRPr="00FC7DCE">
              <w:rPr>
                <w:rFonts w:cs="B Zar" w:hint="cs"/>
                <w:b/>
                <w:bCs/>
                <w:sz w:val="24"/>
                <w:szCs w:val="24"/>
                <w:rtl/>
              </w:rPr>
              <w:t>نیسمال چهارم</w:t>
            </w:r>
          </w:p>
        </w:tc>
      </w:tr>
      <w:tr w:rsidR="000F0550" w:rsidRPr="00FC7DCE" w:rsidTr="00C22CE9">
        <w:tc>
          <w:tcPr>
            <w:tcW w:w="530" w:type="dxa"/>
            <w:tcBorders>
              <w:top w:val="single" w:sz="24" w:space="0" w:color="auto"/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C7DC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نام درس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C7DC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تعداد واحد</w:t>
            </w:r>
          </w:p>
        </w:tc>
        <w:tc>
          <w:tcPr>
            <w:tcW w:w="858" w:type="dxa"/>
            <w:tcBorders>
              <w:top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C7DC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نوع درس </w:t>
            </w:r>
          </w:p>
        </w:tc>
        <w:tc>
          <w:tcPr>
            <w:tcW w:w="1530" w:type="dxa"/>
            <w:tcBorders>
              <w:top w:val="single" w:sz="24" w:space="0" w:color="auto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C7DCE">
              <w:rPr>
                <w:rFonts w:cs="B Zar" w:hint="cs"/>
                <w:b/>
                <w:bCs/>
                <w:sz w:val="20"/>
                <w:szCs w:val="20"/>
                <w:rtl/>
              </w:rPr>
              <w:t>پیشنیاز</w:t>
            </w:r>
          </w:p>
        </w:tc>
        <w:tc>
          <w:tcPr>
            <w:tcW w:w="24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3" w:type="dxa"/>
            <w:tcBorders>
              <w:top w:val="single" w:sz="24" w:space="0" w:color="auto"/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C7DCE">
              <w:rPr>
                <w:rFonts w:cs="B Za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C7DCE">
              <w:rPr>
                <w:rFonts w:cs="B Za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850" w:type="dxa"/>
            <w:tcBorders>
              <w:top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C7DC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نوع درس </w:t>
            </w:r>
          </w:p>
        </w:tc>
        <w:tc>
          <w:tcPr>
            <w:tcW w:w="1425" w:type="dxa"/>
            <w:tcBorders>
              <w:top w:val="single" w:sz="24" w:space="0" w:color="auto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C7DCE">
              <w:rPr>
                <w:rFonts w:cs="B Zar" w:hint="cs"/>
                <w:b/>
                <w:bCs/>
                <w:sz w:val="20"/>
                <w:szCs w:val="20"/>
                <w:rtl/>
              </w:rPr>
              <w:t>پیشنیاز</w:t>
            </w:r>
          </w:p>
        </w:tc>
      </w:tr>
      <w:tr w:rsidR="000F0550" w:rsidRPr="00FC7DCE" w:rsidTr="00C22CE9">
        <w:tc>
          <w:tcPr>
            <w:tcW w:w="530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984" w:type="dxa"/>
          </w:tcPr>
          <w:p w:rsidR="000F0550" w:rsidRPr="00FC7DCE" w:rsidRDefault="000F0550" w:rsidP="003B253C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نحو </w:t>
            </w:r>
            <w:r w:rsidR="003B253C">
              <w:rPr>
                <w:rFonts w:cs="B Zar" w:hint="cs"/>
                <w:rtl/>
              </w:rPr>
              <w:t>1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8" w:type="dxa"/>
          </w:tcPr>
          <w:p w:rsidR="000F0550" w:rsidRPr="00FC7DCE" w:rsidRDefault="00DF1016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  <w:tc>
          <w:tcPr>
            <w:tcW w:w="1530" w:type="dxa"/>
            <w:tcBorders>
              <w:right w:val="single" w:sz="24" w:space="0" w:color="auto"/>
            </w:tcBorders>
          </w:tcPr>
          <w:p w:rsidR="000F0550" w:rsidRPr="00FC7DCE" w:rsidRDefault="003B253C" w:rsidP="000F0550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rtl/>
              </w:rPr>
              <w:t>همنیاز نحو 1</w:t>
            </w:r>
          </w:p>
        </w:tc>
        <w:tc>
          <w:tcPr>
            <w:tcW w:w="24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1</w:t>
            </w:r>
          </w:p>
        </w:tc>
        <w:tc>
          <w:tcPr>
            <w:tcW w:w="2126" w:type="dxa"/>
          </w:tcPr>
          <w:p w:rsidR="000F0550" w:rsidRPr="00FC7DCE" w:rsidRDefault="000F0550" w:rsidP="003B253C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نحو </w:t>
            </w:r>
            <w:r w:rsidR="003B253C">
              <w:rPr>
                <w:rFonts w:cs="B Zar" w:hint="cs"/>
                <w:rtl/>
              </w:rPr>
              <w:t>3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</w:tcPr>
          <w:p w:rsidR="000F0550" w:rsidRPr="00FC7DCE" w:rsidRDefault="00DF1016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  <w:tc>
          <w:tcPr>
            <w:tcW w:w="1425" w:type="dxa"/>
            <w:tcBorders>
              <w:right w:val="single" w:sz="24" w:space="0" w:color="auto"/>
            </w:tcBorders>
          </w:tcPr>
          <w:p w:rsidR="000F0550" w:rsidRPr="00FC7DCE" w:rsidRDefault="00DF1016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هم نیاز نحو 4</w:t>
            </w:r>
          </w:p>
        </w:tc>
      </w:tr>
      <w:tr w:rsidR="000F0550" w:rsidRPr="00FC7DCE" w:rsidTr="00C22CE9">
        <w:tc>
          <w:tcPr>
            <w:tcW w:w="530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984" w:type="dxa"/>
          </w:tcPr>
          <w:p w:rsidR="000F0550" w:rsidRPr="00FC7DCE" w:rsidRDefault="003B253C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نحو 2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8" w:type="dxa"/>
          </w:tcPr>
          <w:p w:rsidR="000F0550" w:rsidRPr="00FC7DCE" w:rsidRDefault="00DF1016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پایه</w:t>
            </w:r>
            <w:r w:rsidR="000F0550" w:rsidRPr="00FC7DCE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530" w:type="dxa"/>
            <w:tcBorders>
              <w:right w:val="single" w:sz="24" w:space="0" w:color="auto"/>
            </w:tcBorders>
          </w:tcPr>
          <w:p w:rsidR="000F0550" w:rsidRPr="00FC7DCE" w:rsidRDefault="003B253C" w:rsidP="000F0550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rtl/>
              </w:rPr>
              <w:t>همنیاز نحو 1</w:t>
            </w:r>
          </w:p>
        </w:tc>
        <w:tc>
          <w:tcPr>
            <w:tcW w:w="24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2126" w:type="dxa"/>
          </w:tcPr>
          <w:p w:rsidR="000F0550" w:rsidRPr="00FC7DCE" w:rsidRDefault="003B253C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نحو 4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</w:tcPr>
          <w:p w:rsidR="000F0550" w:rsidRPr="00FC7DCE" w:rsidRDefault="00DF1016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  <w:tc>
          <w:tcPr>
            <w:tcW w:w="1425" w:type="dxa"/>
            <w:tcBorders>
              <w:right w:val="single" w:sz="24" w:space="0" w:color="auto"/>
            </w:tcBorders>
          </w:tcPr>
          <w:p w:rsidR="000F0550" w:rsidRPr="00FC7DCE" w:rsidRDefault="00DF1016" w:rsidP="00DF101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هم نیاز نحو 3</w:t>
            </w:r>
          </w:p>
        </w:tc>
      </w:tr>
      <w:tr w:rsidR="000F0550" w:rsidRPr="00FC7DCE" w:rsidTr="00C22CE9">
        <w:tc>
          <w:tcPr>
            <w:tcW w:w="530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1984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گفت و شنود 3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8" w:type="dxa"/>
          </w:tcPr>
          <w:p w:rsidR="000F0550" w:rsidRPr="00FC7DCE" w:rsidRDefault="001349E0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  <w:r w:rsidR="000F0550" w:rsidRPr="00FC7DCE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530" w:type="dxa"/>
            <w:tcBorders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rtl/>
              </w:rPr>
              <w:t>گفت و شنود2</w:t>
            </w:r>
          </w:p>
        </w:tc>
        <w:tc>
          <w:tcPr>
            <w:tcW w:w="24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3</w:t>
            </w:r>
          </w:p>
        </w:tc>
        <w:tc>
          <w:tcPr>
            <w:tcW w:w="2126" w:type="dxa"/>
          </w:tcPr>
          <w:p w:rsidR="000F0550" w:rsidRPr="00FC7DCE" w:rsidRDefault="000F0550" w:rsidP="003B253C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  </w:t>
            </w:r>
            <w:r w:rsidR="003B253C">
              <w:rPr>
                <w:rFonts w:cs="B Zar" w:hint="cs"/>
                <w:rtl/>
              </w:rPr>
              <w:t>بلاغت 1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</w:tcPr>
          <w:p w:rsidR="000F0550" w:rsidRPr="00FC7DCE" w:rsidRDefault="001349E0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  <w:tc>
          <w:tcPr>
            <w:tcW w:w="1425" w:type="dxa"/>
            <w:tcBorders>
              <w:right w:val="single" w:sz="24" w:space="0" w:color="auto"/>
            </w:tcBorders>
          </w:tcPr>
          <w:p w:rsidR="000F0550" w:rsidRDefault="001349E0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پیش نیاز نحو</w:t>
            </w:r>
          </w:p>
          <w:p w:rsidR="001349E0" w:rsidRPr="00FC7DCE" w:rsidRDefault="001349E0" w:rsidP="001349E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هم نیاز بلاغت 2</w:t>
            </w:r>
          </w:p>
        </w:tc>
      </w:tr>
      <w:tr w:rsidR="000F0550" w:rsidRPr="00FC7DCE" w:rsidTr="00C22CE9">
        <w:tc>
          <w:tcPr>
            <w:tcW w:w="530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1984" w:type="dxa"/>
          </w:tcPr>
          <w:p w:rsidR="000F0550" w:rsidRPr="00FC7DCE" w:rsidRDefault="003B253C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آزمایشگاه زبان 3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8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تخصصی </w:t>
            </w:r>
          </w:p>
        </w:tc>
        <w:tc>
          <w:tcPr>
            <w:tcW w:w="1530" w:type="dxa"/>
            <w:tcBorders>
              <w:right w:val="single" w:sz="24" w:space="0" w:color="auto"/>
            </w:tcBorders>
          </w:tcPr>
          <w:p w:rsidR="000F0550" w:rsidRPr="00FC7DCE" w:rsidRDefault="001349E0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آزمایشگاه زبان 2</w:t>
            </w:r>
          </w:p>
        </w:tc>
        <w:tc>
          <w:tcPr>
            <w:tcW w:w="24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4</w:t>
            </w:r>
          </w:p>
        </w:tc>
        <w:tc>
          <w:tcPr>
            <w:tcW w:w="2126" w:type="dxa"/>
          </w:tcPr>
          <w:p w:rsidR="000F0550" w:rsidRPr="00FC7DCE" w:rsidRDefault="003B253C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بلاغت 2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</w:tcPr>
          <w:p w:rsidR="000F0550" w:rsidRPr="00FC7DCE" w:rsidRDefault="001349E0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  <w:tc>
          <w:tcPr>
            <w:tcW w:w="1425" w:type="dxa"/>
            <w:tcBorders>
              <w:right w:val="single" w:sz="24" w:space="0" w:color="auto"/>
            </w:tcBorders>
          </w:tcPr>
          <w:p w:rsidR="000F0550" w:rsidRDefault="001349E0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پیش نیاز نحو</w:t>
            </w:r>
          </w:p>
          <w:p w:rsidR="001349E0" w:rsidRPr="00FC7DCE" w:rsidRDefault="001349E0" w:rsidP="001349E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همنیاز بلاغت 1</w:t>
            </w:r>
          </w:p>
        </w:tc>
      </w:tr>
      <w:tr w:rsidR="000F0550" w:rsidRPr="00FC7DCE" w:rsidTr="00C22CE9">
        <w:tc>
          <w:tcPr>
            <w:tcW w:w="530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1984" w:type="dxa"/>
          </w:tcPr>
          <w:p w:rsidR="000F0550" w:rsidRPr="00FC7DCE" w:rsidRDefault="003B253C" w:rsidP="003B253C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rtl/>
              </w:rPr>
              <w:t>زبان انگلیسی تخصصی 1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8" w:type="dxa"/>
          </w:tcPr>
          <w:p w:rsidR="000F0550" w:rsidRPr="00FC7DCE" w:rsidRDefault="001349E0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  <w:r w:rsidR="000F0550" w:rsidRPr="00FC7DCE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530" w:type="dxa"/>
            <w:tcBorders>
              <w:right w:val="single" w:sz="24" w:space="0" w:color="auto"/>
            </w:tcBorders>
          </w:tcPr>
          <w:p w:rsidR="000F0550" w:rsidRPr="00FC7DCE" w:rsidRDefault="001349E0" w:rsidP="000F0550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rtl/>
              </w:rPr>
              <w:t>زبان عمومی</w:t>
            </w:r>
          </w:p>
        </w:tc>
        <w:tc>
          <w:tcPr>
            <w:tcW w:w="24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5</w:t>
            </w:r>
          </w:p>
        </w:tc>
        <w:tc>
          <w:tcPr>
            <w:tcW w:w="2126" w:type="dxa"/>
          </w:tcPr>
          <w:p w:rsidR="000F0550" w:rsidRPr="00FC7DCE" w:rsidRDefault="000F0550" w:rsidP="003B253C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نگارش </w:t>
            </w:r>
            <w:r w:rsidR="003B253C">
              <w:rPr>
                <w:rFonts w:cs="B Zar" w:hint="cs"/>
                <w:rtl/>
              </w:rPr>
              <w:t>3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</w:tcPr>
          <w:p w:rsidR="000F0550" w:rsidRPr="00FC7DCE" w:rsidRDefault="001349E0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  <w:tc>
          <w:tcPr>
            <w:tcW w:w="1425" w:type="dxa"/>
            <w:tcBorders>
              <w:right w:val="single" w:sz="24" w:space="0" w:color="auto"/>
            </w:tcBorders>
          </w:tcPr>
          <w:p w:rsidR="000F0550" w:rsidRPr="00FC7DCE" w:rsidRDefault="00056E3C" w:rsidP="001349E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 نگارش </w:t>
            </w:r>
            <w:r w:rsidR="001349E0">
              <w:rPr>
                <w:rFonts w:cs="B Zar" w:hint="cs"/>
                <w:rtl/>
              </w:rPr>
              <w:t>2</w:t>
            </w:r>
          </w:p>
        </w:tc>
      </w:tr>
      <w:tr w:rsidR="000F0550" w:rsidRPr="00FC7DCE" w:rsidTr="00C22CE9">
        <w:tc>
          <w:tcPr>
            <w:tcW w:w="530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1984" w:type="dxa"/>
          </w:tcPr>
          <w:p w:rsidR="000F0550" w:rsidRPr="00FC7DCE" w:rsidRDefault="003B253C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نگارش 2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8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تخصصی</w:t>
            </w:r>
          </w:p>
        </w:tc>
        <w:tc>
          <w:tcPr>
            <w:tcW w:w="1530" w:type="dxa"/>
            <w:tcBorders>
              <w:right w:val="single" w:sz="24" w:space="0" w:color="auto"/>
            </w:tcBorders>
          </w:tcPr>
          <w:p w:rsidR="000F0550" w:rsidRPr="00FC7DCE" w:rsidRDefault="001349E0" w:rsidP="00056E3C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rtl/>
              </w:rPr>
              <w:t>نگارش 1</w:t>
            </w:r>
          </w:p>
        </w:tc>
        <w:tc>
          <w:tcPr>
            <w:tcW w:w="24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6</w:t>
            </w:r>
          </w:p>
        </w:tc>
        <w:tc>
          <w:tcPr>
            <w:tcW w:w="2126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فن ترجمه</w:t>
            </w:r>
            <w:r w:rsidR="003B253C">
              <w:rPr>
                <w:rFonts w:cs="B Zar" w:hint="cs"/>
                <w:rtl/>
              </w:rPr>
              <w:t xml:space="preserve"> 1</w:t>
            </w:r>
          </w:p>
        </w:tc>
        <w:tc>
          <w:tcPr>
            <w:tcW w:w="709" w:type="dxa"/>
          </w:tcPr>
          <w:p w:rsidR="000F0550" w:rsidRPr="00FC7DCE" w:rsidRDefault="00FB7BBE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850" w:type="dxa"/>
          </w:tcPr>
          <w:p w:rsidR="000F0550" w:rsidRPr="00FC7DCE" w:rsidRDefault="001349E0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  <w:tc>
          <w:tcPr>
            <w:tcW w:w="1425" w:type="dxa"/>
            <w:tcBorders>
              <w:right w:val="single" w:sz="24" w:space="0" w:color="auto"/>
            </w:tcBorders>
          </w:tcPr>
          <w:p w:rsidR="000F0550" w:rsidRPr="00FC7DCE" w:rsidRDefault="001349E0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صرف و نحو</w:t>
            </w:r>
          </w:p>
        </w:tc>
      </w:tr>
      <w:tr w:rsidR="000F0550" w:rsidRPr="00FC7DCE" w:rsidTr="00C22CE9">
        <w:trPr>
          <w:trHeight w:val="592"/>
        </w:trPr>
        <w:tc>
          <w:tcPr>
            <w:tcW w:w="530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1984" w:type="dxa"/>
          </w:tcPr>
          <w:p w:rsidR="000F0550" w:rsidRPr="00FC7DCE" w:rsidRDefault="003B253C" w:rsidP="000F0550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ادبیات پیش از اسلام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8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تخصصی </w:t>
            </w:r>
          </w:p>
        </w:tc>
        <w:tc>
          <w:tcPr>
            <w:tcW w:w="1530" w:type="dxa"/>
            <w:tcBorders>
              <w:right w:val="single" w:sz="24" w:space="0" w:color="auto"/>
            </w:tcBorders>
          </w:tcPr>
          <w:p w:rsidR="000F0550" w:rsidRPr="00FC7DCE" w:rsidRDefault="001349E0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تحلیل ادبی</w:t>
            </w:r>
          </w:p>
        </w:tc>
        <w:tc>
          <w:tcPr>
            <w:tcW w:w="24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7</w:t>
            </w:r>
          </w:p>
        </w:tc>
        <w:tc>
          <w:tcPr>
            <w:tcW w:w="2126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زبان تخصصی</w:t>
            </w:r>
            <w:r w:rsidR="003B253C">
              <w:rPr>
                <w:rFonts w:cs="B Zar" w:hint="cs"/>
                <w:rtl/>
              </w:rPr>
              <w:t xml:space="preserve"> 2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</w:tcPr>
          <w:p w:rsidR="000F0550" w:rsidRPr="00FC7DCE" w:rsidRDefault="00056E3C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تخصصی</w:t>
            </w:r>
          </w:p>
        </w:tc>
        <w:tc>
          <w:tcPr>
            <w:tcW w:w="1425" w:type="dxa"/>
            <w:tcBorders>
              <w:right w:val="single" w:sz="24" w:space="0" w:color="auto"/>
            </w:tcBorders>
          </w:tcPr>
          <w:p w:rsidR="000F0550" w:rsidRPr="00FC7DCE" w:rsidRDefault="001349E0" w:rsidP="00F9004C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زبان </w:t>
            </w:r>
            <w:r w:rsidR="00F9004C">
              <w:rPr>
                <w:rFonts w:cs="B Zar" w:hint="cs"/>
                <w:rtl/>
              </w:rPr>
              <w:t>عمومی</w:t>
            </w:r>
          </w:p>
        </w:tc>
      </w:tr>
      <w:tr w:rsidR="000F0550" w:rsidRPr="00FC7DCE" w:rsidTr="00C22CE9">
        <w:tc>
          <w:tcPr>
            <w:tcW w:w="530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1984" w:type="dxa"/>
          </w:tcPr>
          <w:p w:rsidR="000F0550" w:rsidRPr="00FC7DCE" w:rsidRDefault="00BB5435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نرم افزارهای تخصصی در زبان و ادبیات عربی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8" w:type="dxa"/>
          </w:tcPr>
          <w:p w:rsidR="000F0550" w:rsidRPr="00FC7DCE" w:rsidRDefault="00DF1016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اختیاری</w:t>
            </w:r>
          </w:p>
        </w:tc>
        <w:tc>
          <w:tcPr>
            <w:tcW w:w="1530" w:type="dxa"/>
            <w:tcBorders>
              <w:right w:val="single" w:sz="24" w:space="0" w:color="auto"/>
            </w:tcBorders>
          </w:tcPr>
          <w:p w:rsidR="000F0550" w:rsidRPr="001349E0" w:rsidRDefault="000F0550" w:rsidP="000F0550">
            <w:pPr>
              <w:bidi/>
              <w:rPr>
                <w:rFonts w:cs="B Zar"/>
                <w:rtl/>
              </w:rPr>
            </w:pPr>
          </w:p>
        </w:tc>
        <w:tc>
          <w:tcPr>
            <w:tcW w:w="24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8</w:t>
            </w:r>
          </w:p>
        </w:tc>
        <w:tc>
          <w:tcPr>
            <w:tcW w:w="2126" w:type="dxa"/>
          </w:tcPr>
          <w:p w:rsidR="000F0550" w:rsidRPr="00FC7DCE" w:rsidRDefault="003B253C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گفت و شنود 4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</w:tcPr>
          <w:p w:rsidR="000F0550" w:rsidRPr="00FC7DCE" w:rsidRDefault="00F9004C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  <w:tc>
          <w:tcPr>
            <w:tcW w:w="1425" w:type="dxa"/>
            <w:tcBorders>
              <w:right w:val="single" w:sz="24" w:space="0" w:color="auto"/>
            </w:tcBorders>
          </w:tcPr>
          <w:p w:rsidR="000F0550" w:rsidRPr="00FC7DCE" w:rsidRDefault="00F9004C" w:rsidP="000F119B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گفت و شنود 3</w:t>
            </w:r>
          </w:p>
        </w:tc>
      </w:tr>
      <w:tr w:rsidR="000F0550" w:rsidRPr="00FC7DCE" w:rsidTr="00C22CE9">
        <w:tc>
          <w:tcPr>
            <w:tcW w:w="530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1984" w:type="dxa"/>
          </w:tcPr>
          <w:p w:rsidR="000555DA" w:rsidRPr="00FC7DCE" w:rsidRDefault="003B253C" w:rsidP="000555DA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color w:val="FF0000"/>
                <w:rtl/>
              </w:rPr>
              <w:t>آیین نگارش و ویرایش فارسی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8" w:type="dxa"/>
          </w:tcPr>
          <w:p w:rsidR="000F0550" w:rsidRPr="00FC7DCE" w:rsidRDefault="00BB5435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  <w:tc>
          <w:tcPr>
            <w:tcW w:w="1530" w:type="dxa"/>
            <w:tcBorders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4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9</w:t>
            </w:r>
          </w:p>
        </w:tc>
        <w:tc>
          <w:tcPr>
            <w:tcW w:w="2126" w:type="dxa"/>
          </w:tcPr>
          <w:p w:rsidR="000F0550" w:rsidRPr="00FC7DCE" w:rsidRDefault="003B253C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color w:val="FF0000"/>
                <w:rtl/>
              </w:rPr>
              <w:t>ادبیات دوره اسلامی و اموی</w:t>
            </w:r>
            <w:r w:rsidR="000F0550" w:rsidRPr="003A2495">
              <w:rPr>
                <w:rFonts w:cs="B Zar" w:hint="cs"/>
                <w:color w:val="FF0000"/>
                <w:rtl/>
              </w:rPr>
              <w:t xml:space="preserve"> 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</w:tcPr>
          <w:p w:rsidR="000F0550" w:rsidRPr="00FC7DCE" w:rsidRDefault="00F9004C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  <w:tc>
          <w:tcPr>
            <w:tcW w:w="1425" w:type="dxa"/>
            <w:tcBorders>
              <w:right w:val="single" w:sz="24" w:space="0" w:color="auto"/>
            </w:tcBorders>
          </w:tcPr>
          <w:p w:rsidR="000F0550" w:rsidRPr="00FC7DCE" w:rsidRDefault="003B253C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تحلیل ادبی</w:t>
            </w:r>
          </w:p>
        </w:tc>
      </w:tr>
      <w:tr w:rsidR="000F0550" w:rsidRPr="00FC7DCE" w:rsidTr="00C22CE9">
        <w:trPr>
          <w:trHeight w:val="383"/>
        </w:trPr>
        <w:tc>
          <w:tcPr>
            <w:tcW w:w="530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10</w:t>
            </w:r>
          </w:p>
        </w:tc>
        <w:tc>
          <w:tcPr>
            <w:tcW w:w="1984" w:type="dxa"/>
          </w:tcPr>
          <w:p w:rsidR="000F0550" w:rsidRPr="00FC7DCE" w:rsidRDefault="003B253C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انقلاب اسلامی ایران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8" w:type="dxa"/>
          </w:tcPr>
          <w:p w:rsidR="000F0550" w:rsidRPr="00FC7DCE" w:rsidRDefault="001349E0" w:rsidP="000F055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عمومی</w:t>
            </w:r>
          </w:p>
        </w:tc>
        <w:tc>
          <w:tcPr>
            <w:tcW w:w="1530" w:type="dxa"/>
            <w:tcBorders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4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tcBorders>
              <w:lef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10</w:t>
            </w:r>
          </w:p>
        </w:tc>
        <w:tc>
          <w:tcPr>
            <w:tcW w:w="2126" w:type="dxa"/>
          </w:tcPr>
          <w:p w:rsidR="000F0550" w:rsidRPr="00FC7DCE" w:rsidRDefault="00DF1016" w:rsidP="003B253C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اخلاق اسلامی</w:t>
            </w:r>
            <w:r w:rsidR="000F119B" w:rsidRPr="00FC7DCE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709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عمومی</w:t>
            </w:r>
          </w:p>
        </w:tc>
        <w:tc>
          <w:tcPr>
            <w:tcW w:w="1425" w:type="dxa"/>
            <w:tcBorders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</w:p>
        </w:tc>
      </w:tr>
      <w:tr w:rsidR="000F0550" w:rsidRPr="00FC7DCE" w:rsidTr="00C22CE9">
        <w:tc>
          <w:tcPr>
            <w:tcW w:w="530" w:type="dxa"/>
            <w:tcBorders>
              <w:left w:val="single" w:sz="24" w:space="0" w:color="auto"/>
              <w:bottom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مجموع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20</w:t>
            </w:r>
          </w:p>
        </w:tc>
        <w:tc>
          <w:tcPr>
            <w:tcW w:w="858" w:type="dxa"/>
            <w:tcBorders>
              <w:bottom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</w:p>
        </w:tc>
        <w:tc>
          <w:tcPr>
            <w:tcW w:w="1530" w:type="dxa"/>
            <w:tcBorders>
              <w:bottom w:val="single" w:sz="24" w:space="0" w:color="auto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4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tcBorders>
              <w:left w:val="single" w:sz="24" w:space="0" w:color="auto"/>
              <w:bottom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مجموع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20</w:t>
            </w: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</w:p>
        </w:tc>
        <w:tc>
          <w:tcPr>
            <w:tcW w:w="1425" w:type="dxa"/>
            <w:tcBorders>
              <w:bottom w:val="single" w:sz="24" w:space="0" w:color="auto"/>
              <w:right w:val="single" w:sz="24" w:space="0" w:color="auto"/>
            </w:tcBorders>
          </w:tcPr>
          <w:p w:rsidR="000F0550" w:rsidRPr="00FC7DCE" w:rsidRDefault="000F0550" w:rsidP="000F0550">
            <w:pPr>
              <w:bidi/>
              <w:rPr>
                <w:rFonts w:cs="B Zar"/>
                <w:rtl/>
              </w:rPr>
            </w:pPr>
          </w:p>
        </w:tc>
      </w:tr>
    </w:tbl>
    <w:p w:rsidR="004046DA" w:rsidRPr="00FC7DCE" w:rsidRDefault="004046DA" w:rsidP="004046DA">
      <w:pPr>
        <w:bidi/>
        <w:rPr>
          <w:rFonts w:cs="B Zar"/>
          <w:b/>
          <w:bCs/>
          <w:sz w:val="28"/>
          <w:szCs w:val="28"/>
          <w:rtl/>
        </w:rPr>
      </w:pPr>
    </w:p>
    <w:p w:rsidR="002C0728" w:rsidRDefault="002C0728" w:rsidP="002C0728">
      <w:pPr>
        <w:bidi/>
        <w:rPr>
          <w:sz w:val="20"/>
          <w:szCs w:val="20"/>
          <w:rtl/>
        </w:rPr>
      </w:pPr>
    </w:p>
    <w:tbl>
      <w:tblPr>
        <w:tblStyle w:val="TableGrid"/>
        <w:tblpPr w:leftFromText="180" w:rightFromText="180" w:vertAnchor="page" w:horzAnchor="margin" w:tblpY="421"/>
        <w:bidiVisual/>
        <w:tblW w:w="11491" w:type="dxa"/>
        <w:tblLayout w:type="fixed"/>
        <w:tblLook w:val="04A0" w:firstRow="1" w:lastRow="0" w:firstColumn="1" w:lastColumn="0" w:noHBand="0" w:noVBand="1"/>
      </w:tblPr>
      <w:tblGrid>
        <w:gridCol w:w="530"/>
        <w:gridCol w:w="1984"/>
        <w:gridCol w:w="754"/>
        <w:gridCol w:w="851"/>
        <w:gridCol w:w="1417"/>
        <w:gridCol w:w="6"/>
        <w:gridCol w:w="317"/>
        <w:gridCol w:w="9"/>
        <w:gridCol w:w="30"/>
        <w:gridCol w:w="444"/>
        <w:gridCol w:w="9"/>
        <w:gridCol w:w="30"/>
        <w:gridCol w:w="1848"/>
        <w:gridCol w:w="278"/>
        <w:gridCol w:w="431"/>
        <w:gridCol w:w="851"/>
        <w:gridCol w:w="1663"/>
        <w:gridCol w:w="9"/>
        <w:gridCol w:w="30"/>
      </w:tblGrid>
      <w:tr w:rsidR="00BB5435" w:rsidRPr="00FC7DCE" w:rsidTr="00187014">
        <w:trPr>
          <w:gridAfter w:val="2"/>
          <w:wAfter w:w="39" w:type="dxa"/>
          <w:trHeight w:val="368"/>
        </w:trPr>
        <w:tc>
          <w:tcPr>
            <w:tcW w:w="5536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نیسمال  پنجم</w:t>
            </w:r>
          </w:p>
        </w:tc>
        <w:tc>
          <w:tcPr>
            <w:tcW w:w="323" w:type="dxa"/>
            <w:gridSpan w:val="2"/>
            <w:vMerge w:val="restart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5593" w:type="dxa"/>
            <w:gridSpan w:val="10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b/>
                <w:bCs/>
                <w:sz w:val="24"/>
                <w:szCs w:val="24"/>
                <w:rtl/>
              </w:rPr>
              <w:t>نیسمال  ششم</w:t>
            </w:r>
          </w:p>
        </w:tc>
      </w:tr>
      <w:tr w:rsidR="00BB5435" w:rsidRPr="00FC7DCE" w:rsidTr="00187014">
        <w:trPr>
          <w:gridAfter w:val="2"/>
          <w:wAfter w:w="39" w:type="dxa"/>
          <w:trHeight w:val="902"/>
        </w:trPr>
        <w:tc>
          <w:tcPr>
            <w:tcW w:w="530" w:type="dxa"/>
            <w:tcBorders>
              <w:top w:val="single" w:sz="4" w:space="0" w:color="auto"/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754" w:type="dxa"/>
            <w:tcBorders>
              <w:top w:val="single" w:sz="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b/>
                <w:bCs/>
                <w:rtl/>
              </w:rPr>
              <w:t xml:space="preserve"> تعداد واحد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b/>
                <w:bCs/>
                <w:rtl/>
              </w:rPr>
              <w:t>نوع درس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b/>
                <w:bCs/>
                <w:rtl/>
              </w:rPr>
              <w:t>پیشنیاز</w:t>
            </w:r>
          </w:p>
        </w:tc>
        <w:tc>
          <w:tcPr>
            <w:tcW w:w="323" w:type="dxa"/>
            <w:gridSpan w:val="2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b/>
                <w:bCs/>
                <w:rtl/>
              </w:rPr>
              <w:t>نوع درس</w:t>
            </w:r>
          </w:p>
        </w:tc>
        <w:tc>
          <w:tcPr>
            <w:tcW w:w="1663" w:type="dxa"/>
            <w:tcBorders>
              <w:top w:val="single" w:sz="4" w:space="0" w:color="auto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BB5435" w:rsidRPr="00FC7DCE" w:rsidTr="00187014">
        <w:trPr>
          <w:gridAfter w:val="2"/>
          <w:wAfter w:w="39" w:type="dxa"/>
        </w:trPr>
        <w:tc>
          <w:tcPr>
            <w:tcW w:w="530" w:type="dxa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98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نحو </w:t>
            </w: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75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پایه</w:t>
            </w:r>
            <w:r w:rsidRPr="00FC7DCE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هم نیاز نحو 6</w:t>
            </w:r>
          </w:p>
        </w:tc>
        <w:tc>
          <w:tcPr>
            <w:tcW w:w="323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gridSpan w:val="3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1</w:t>
            </w:r>
          </w:p>
        </w:tc>
        <w:tc>
          <w:tcPr>
            <w:tcW w:w="1887" w:type="dxa"/>
            <w:gridSpan w:val="3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بدیع</w:t>
            </w:r>
          </w:p>
        </w:tc>
        <w:tc>
          <w:tcPr>
            <w:tcW w:w="709" w:type="dxa"/>
            <w:gridSpan w:val="2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تخصصی</w:t>
            </w:r>
          </w:p>
        </w:tc>
        <w:tc>
          <w:tcPr>
            <w:tcW w:w="1663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</w:tr>
      <w:tr w:rsidR="00BB5435" w:rsidRPr="00FC7DCE" w:rsidTr="00187014">
        <w:trPr>
          <w:gridAfter w:val="2"/>
          <w:wAfter w:w="39" w:type="dxa"/>
        </w:trPr>
        <w:tc>
          <w:tcPr>
            <w:tcW w:w="530" w:type="dxa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98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نحو 6</w:t>
            </w:r>
          </w:p>
        </w:tc>
        <w:tc>
          <w:tcPr>
            <w:tcW w:w="75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4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پایه</w:t>
            </w:r>
            <w:r w:rsidRPr="00FC7DCE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rtl/>
              </w:rPr>
              <w:t>هم نیازنحو 5</w:t>
            </w:r>
          </w:p>
        </w:tc>
        <w:tc>
          <w:tcPr>
            <w:tcW w:w="323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gridSpan w:val="3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1887" w:type="dxa"/>
            <w:gridSpan w:val="3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ادبیات دوره مملوکی و عثمانی</w:t>
            </w:r>
          </w:p>
        </w:tc>
        <w:tc>
          <w:tcPr>
            <w:tcW w:w="709" w:type="dxa"/>
            <w:gridSpan w:val="2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تخصصی</w:t>
            </w:r>
          </w:p>
        </w:tc>
        <w:tc>
          <w:tcPr>
            <w:tcW w:w="1663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تحلیل ادبی</w:t>
            </w:r>
          </w:p>
        </w:tc>
      </w:tr>
      <w:tr w:rsidR="00BB5435" w:rsidRPr="00FC7DCE" w:rsidTr="00187014">
        <w:trPr>
          <w:gridAfter w:val="2"/>
          <w:wAfter w:w="39" w:type="dxa"/>
        </w:trPr>
        <w:tc>
          <w:tcPr>
            <w:tcW w:w="530" w:type="dxa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198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فن ترجمه 2</w:t>
            </w:r>
          </w:p>
        </w:tc>
        <w:tc>
          <w:tcPr>
            <w:tcW w:w="75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  <w:r w:rsidRPr="00FC7DCE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rtl/>
              </w:rPr>
              <w:t>فن ترجمه 1</w:t>
            </w:r>
          </w:p>
        </w:tc>
        <w:tc>
          <w:tcPr>
            <w:tcW w:w="323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gridSpan w:val="3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3</w:t>
            </w:r>
          </w:p>
        </w:tc>
        <w:tc>
          <w:tcPr>
            <w:tcW w:w="1887" w:type="dxa"/>
            <w:gridSpan w:val="3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>ادبیات آندلس</w:t>
            </w:r>
          </w:p>
        </w:tc>
        <w:tc>
          <w:tcPr>
            <w:tcW w:w="709" w:type="dxa"/>
            <w:gridSpan w:val="2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اختیاری</w:t>
            </w:r>
          </w:p>
        </w:tc>
        <w:tc>
          <w:tcPr>
            <w:tcW w:w="1663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تحلسل ادبی</w:t>
            </w:r>
          </w:p>
        </w:tc>
      </w:tr>
      <w:tr w:rsidR="00BB5435" w:rsidRPr="00FC7DCE" w:rsidTr="00187014">
        <w:trPr>
          <w:gridAfter w:val="2"/>
          <w:wAfter w:w="39" w:type="dxa"/>
        </w:trPr>
        <w:tc>
          <w:tcPr>
            <w:tcW w:w="530" w:type="dxa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198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عروض و قافیه</w:t>
            </w:r>
          </w:p>
        </w:tc>
        <w:tc>
          <w:tcPr>
            <w:tcW w:w="75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gridSpan w:val="3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4</w:t>
            </w:r>
          </w:p>
        </w:tc>
        <w:tc>
          <w:tcPr>
            <w:tcW w:w="1887" w:type="dxa"/>
            <w:gridSpan w:val="3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رسانه ایی 1</w:t>
            </w:r>
          </w:p>
        </w:tc>
        <w:tc>
          <w:tcPr>
            <w:tcW w:w="709" w:type="dxa"/>
            <w:gridSpan w:val="2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تخصصی</w:t>
            </w:r>
          </w:p>
        </w:tc>
        <w:tc>
          <w:tcPr>
            <w:tcW w:w="1663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فن ترجمه 2</w:t>
            </w:r>
          </w:p>
        </w:tc>
      </w:tr>
      <w:tr w:rsidR="00BB5435" w:rsidRPr="00FC7DCE" w:rsidTr="00187014">
        <w:trPr>
          <w:gridAfter w:val="2"/>
          <w:wAfter w:w="39" w:type="dxa"/>
        </w:trPr>
        <w:tc>
          <w:tcPr>
            <w:tcW w:w="530" w:type="dxa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1984" w:type="dxa"/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rtl/>
              </w:rPr>
              <w:t>بلاغت 3</w:t>
            </w:r>
          </w:p>
        </w:tc>
        <w:tc>
          <w:tcPr>
            <w:tcW w:w="75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gridSpan w:val="3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5</w:t>
            </w:r>
          </w:p>
        </w:tc>
        <w:tc>
          <w:tcPr>
            <w:tcW w:w="1887" w:type="dxa"/>
            <w:gridSpan w:val="3"/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متون حقوقی</w:t>
            </w:r>
          </w:p>
        </w:tc>
        <w:tc>
          <w:tcPr>
            <w:tcW w:w="709" w:type="dxa"/>
            <w:gridSpan w:val="2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تخصصی</w:t>
            </w:r>
          </w:p>
        </w:tc>
        <w:tc>
          <w:tcPr>
            <w:tcW w:w="1663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فن ترجمه 2</w:t>
            </w:r>
          </w:p>
        </w:tc>
      </w:tr>
      <w:tr w:rsidR="00BB5435" w:rsidRPr="00FC7DCE" w:rsidTr="00187014">
        <w:trPr>
          <w:gridAfter w:val="2"/>
          <w:wAfter w:w="39" w:type="dxa"/>
          <w:trHeight w:val="507"/>
        </w:trPr>
        <w:tc>
          <w:tcPr>
            <w:tcW w:w="530" w:type="dxa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198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ادبیات دور عباسی شعر</w:t>
            </w:r>
          </w:p>
        </w:tc>
        <w:tc>
          <w:tcPr>
            <w:tcW w:w="75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تخصصی </w:t>
            </w: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تحلیل ادبی</w:t>
            </w:r>
          </w:p>
        </w:tc>
        <w:tc>
          <w:tcPr>
            <w:tcW w:w="323" w:type="dxa"/>
            <w:gridSpan w:val="2"/>
            <w:vMerge w:val="restart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gridSpan w:val="3"/>
            <w:tcBorders>
              <w:left w:val="single" w:sz="24" w:space="0" w:color="auto"/>
              <w:bottom w:val="single" w:sz="8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6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ترجمه از عربی به فارسی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تخصصی</w:t>
            </w:r>
          </w:p>
        </w:tc>
        <w:tc>
          <w:tcPr>
            <w:tcW w:w="1663" w:type="dxa"/>
            <w:tcBorders>
              <w:bottom w:val="single" w:sz="8" w:space="0" w:color="auto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فن ترجمه 2</w:t>
            </w:r>
          </w:p>
        </w:tc>
      </w:tr>
      <w:tr w:rsidR="00BB5435" w:rsidRPr="00FC7DCE" w:rsidTr="00187014">
        <w:trPr>
          <w:gridAfter w:val="2"/>
          <w:wAfter w:w="39" w:type="dxa"/>
          <w:trHeight w:val="420"/>
        </w:trPr>
        <w:tc>
          <w:tcPr>
            <w:tcW w:w="530" w:type="dxa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198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ادبیات دوره عباسی نثر</w:t>
            </w:r>
          </w:p>
        </w:tc>
        <w:tc>
          <w:tcPr>
            <w:tcW w:w="75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تخصصی</w:t>
            </w: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تحلیل ادبی</w:t>
            </w:r>
          </w:p>
        </w:tc>
        <w:tc>
          <w:tcPr>
            <w:tcW w:w="323" w:type="dxa"/>
            <w:gridSpan w:val="2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gridSpan w:val="3"/>
            <w:tcBorders>
              <w:top w:val="single" w:sz="8" w:space="0" w:color="auto"/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7</w:t>
            </w:r>
          </w:p>
        </w:tc>
        <w:tc>
          <w:tcPr>
            <w:tcW w:w="1887" w:type="dxa"/>
            <w:gridSpan w:val="3"/>
            <w:tcBorders>
              <w:top w:val="single" w:sz="8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های تدریس زبان و ادبیات عربی</w:t>
            </w:r>
            <w:r w:rsidRPr="00FC7DCE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تخصصی </w:t>
            </w:r>
          </w:p>
        </w:tc>
        <w:tc>
          <w:tcPr>
            <w:tcW w:w="1663" w:type="dxa"/>
            <w:tcBorders>
              <w:top w:val="single" w:sz="8" w:space="0" w:color="auto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</w:tr>
      <w:tr w:rsidR="00BB5435" w:rsidRPr="00FC7DCE" w:rsidTr="00187014">
        <w:trPr>
          <w:gridAfter w:val="2"/>
          <w:wAfter w:w="39" w:type="dxa"/>
          <w:trHeight w:val="592"/>
        </w:trPr>
        <w:tc>
          <w:tcPr>
            <w:tcW w:w="530" w:type="dxa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198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لهجه های عربی</w:t>
            </w:r>
          </w:p>
        </w:tc>
        <w:tc>
          <w:tcPr>
            <w:tcW w:w="75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اختیاری</w:t>
            </w: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:rsidR="00BB5435" w:rsidRPr="00DF1016" w:rsidRDefault="00BB5435" w:rsidP="00187014">
            <w:pPr>
              <w:bidi/>
              <w:rPr>
                <w:rFonts w:cs="B Zar"/>
                <w:rtl/>
              </w:rPr>
            </w:pPr>
            <w:r w:rsidRPr="00DF1016">
              <w:rPr>
                <w:rFonts w:cs="B Zar" w:hint="cs"/>
                <w:rtl/>
              </w:rPr>
              <w:t>آزمایشگاه 3</w:t>
            </w:r>
          </w:p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  <w:r w:rsidRPr="00DF1016">
              <w:rPr>
                <w:rFonts w:cs="B Zar" w:hint="cs"/>
                <w:rtl/>
              </w:rPr>
              <w:t>گفت و شنود 4</w:t>
            </w:r>
          </w:p>
        </w:tc>
        <w:tc>
          <w:tcPr>
            <w:tcW w:w="323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gridSpan w:val="3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8</w:t>
            </w:r>
          </w:p>
        </w:tc>
        <w:tc>
          <w:tcPr>
            <w:tcW w:w="1887" w:type="dxa"/>
            <w:gridSpan w:val="3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زبان شناسی عربی</w:t>
            </w:r>
          </w:p>
        </w:tc>
        <w:tc>
          <w:tcPr>
            <w:tcW w:w="709" w:type="dxa"/>
            <w:gridSpan w:val="2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  <w:tc>
          <w:tcPr>
            <w:tcW w:w="1663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</w:tr>
      <w:tr w:rsidR="00BB5435" w:rsidRPr="00FC7DCE" w:rsidTr="00187014">
        <w:trPr>
          <w:gridAfter w:val="2"/>
          <w:wAfter w:w="39" w:type="dxa"/>
        </w:trPr>
        <w:tc>
          <w:tcPr>
            <w:tcW w:w="530" w:type="dxa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1984" w:type="dxa"/>
          </w:tcPr>
          <w:p w:rsidR="00BB5435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ادبیات داستانی</w:t>
            </w:r>
          </w:p>
        </w:tc>
        <w:tc>
          <w:tcPr>
            <w:tcW w:w="75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اختیاری</w:t>
            </w: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:rsidR="00BB5435" w:rsidRPr="00DF1016" w:rsidRDefault="00BB5435" w:rsidP="00187014">
            <w:pPr>
              <w:bidi/>
              <w:rPr>
                <w:rFonts w:cs="B Zar"/>
                <w:rtl/>
              </w:rPr>
            </w:pPr>
            <w:r w:rsidRPr="00DF1016">
              <w:rPr>
                <w:rFonts w:cs="B Zar" w:hint="cs"/>
                <w:rtl/>
              </w:rPr>
              <w:t>تحلیل ادبی</w:t>
            </w:r>
          </w:p>
        </w:tc>
        <w:tc>
          <w:tcPr>
            <w:tcW w:w="323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gridSpan w:val="3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1887" w:type="dxa"/>
            <w:gridSpan w:val="3"/>
          </w:tcPr>
          <w:p w:rsidR="00BB5435" w:rsidRPr="00FC7DCE" w:rsidRDefault="00BB5435" w:rsidP="00187014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ورزش 1 (تربیت بدنی 2)</w:t>
            </w:r>
          </w:p>
        </w:tc>
        <w:tc>
          <w:tcPr>
            <w:tcW w:w="709" w:type="dxa"/>
            <w:gridSpan w:val="2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عمومی</w:t>
            </w:r>
          </w:p>
        </w:tc>
        <w:tc>
          <w:tcPr>
            <w:tcW w:w="1663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</w:tr>
      <w:tr w:rsidR="00BB5435" w:rsidRPr="00FC7DCE" w:rsidTr="00187014">
        <w:trPr>
          <w:gridAfter w:val="2"/>
          <w:wAfter w:w="39" w:type="dxa"/>
        </w:trPr>
        <w:tc>
          <w:tcPr>
            <w:tcW w:w="530" w:type="dxa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</w:t>
            </w:r>
          </w:p>
        </w:tc>
        <w:tc>
          <w:tcPr>
            <w:tcW w:w="198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تحلیلی صدر اسلام</w:t>
            </w:r>
          </w:p>
        </w:tc>
        <w:tc>
          <w:tcPr>
            <w:tcW w:w="75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عمومی</w:t>
            </w: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gridSpan w:val="3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9</w:t>
            </w:r>
          </w:p>
        </w:tc>
        <w:tc>
          <w:tcPr>
            <w:tcW w:w="1887" w:type="dxa"/>
            <w:gridSpan w:val="3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sz w:val="20"/>
                <w:szCs w:val="20"/>
                <w:rtl/>
              </w:rPr>
              <w:t>تفسیر موضوعی نهج البلاغه</w:t>
            </w:r>
          </w:p>
        </w:tc>
        <w:tc>
          <w:tcPr>
            <w:tcW w:w="709" w:type="dxa"/>
            <w:gridSpan w:val="2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عمومی</w:t>
            </w:r>
          </w:p>
        </w:tc>
        <w:tc>
          <w:tcPr>
            <w:tcW w:w="1663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</w:tr>
      <w:tr w:rsidR="00BB5435" w:rsidRPr="00FC7DCE" w:rsidTr="00187014">
        <w:trPr>
          <w:gridAfter w:val="2"/>
          <w:wAfter w:w="39" w:type="dxa"/>
        </w:trPr>
        <w:tc>
          <w:tcPr>
            <w:tcW w:w="530" w:type="dxa"/>
            <w:tcBorders>
              <w:left w:val="single" w:sz="24" w:space="0" w:color="auto"/>
              <w:bottom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ـ </w:t>
            </w:r>
          </w:p>
        </w:tc>
        <w:tc>
          <w:tcPr>
            <w:tcW w:w="1984" w:type="dxa"/>
            <w:tcBorders>
              <w:bottom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مجموع</w:t>
            </w:r>
          </w:p>
        </w:tc>
        <w:tc>
          <w:tcPr>
            <w:tcW w:w="754" w:type="dxa"/>
            <w:tcBorders>
              <w:bottom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20</w:t>
            </w: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10</w:t>
            </w:r>
          </w:p>
        </w:tc>
        <w:tc>
          <w:tcPr>
            <w:tcW w:w="1887" w:type="dxa"/>
            <w:gridSpan w:val="3"/>
            <w:tcBorders>
              <w:bottom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مجموع</w:t>
            </w: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20</w:t>
            </w: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1663" w:type="dxa"/>
            <w:tcBorders>
              <w:bottom w:val="single" w:sz="24" w:space="0" w:color="auto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</w:tr>
      <w:tr w:rsidR="00BB5435" w:rsidRPr="00FC7DCE" w:rsidTr="00187014">
        <w:trPr>
          <w:gridAfter w:val="2"/>
          <w:wAfter w:w="39" w:type="dxa"/>
        </w:trPr>
        <w:tc>
          <w:tcPr>
            <w:tcW w:w="530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5006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b/>
                <w:bCs/>
                <w:sz w:val="24"/>
                <w:szCs w:val="24"/>
                <w:rtl/>
              </w:rPr>
              <w:t>نیمسال هفتم</w:t>
            </w:r>
          </w:p>
        </w:tc>
        <w:tc>
          <w:tcPr>
            <w:tcW w:w="806" w:type="dxa"/>
            <w:gridSpan w:val="5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190637" wp14:editId="30105C99">
                      <wp:simplePos x="0" y="0"/>
                      <wp:positionH relativeFrom="column">
                        <wp:posOffset>-3394075</wp:posOffset>
                      </wp:positionH>
                      <wp:positionV relativeFrom="paragraph">
                        <wp:posOffset>64770</wp:posOffset>
                      </wp:positionV>
                      <wp:extent cx="3838575" cy="4800600"/>
                      <wp:effectExtent l="0" t="0" r="952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8575" cy="4800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68"/>
                                    <w:gridCol w:w="1962"/>
                                    <w:gridCol w:w="993"/>
                                    <w:gridCol w:w="708"/>
                                    <w:gridCol w:w="993"/>
                                  </w:tblGrid>
                                  <w:tr w:rsidR="00BB5435" w:rsidRPr="00E73783" w:rsidTr="005C5BB7">
                                    <w:tc>
                                      <w:tcPr>
                                        <w:tcW w:w="868" w:type="dxa"/>
                                      </w:tcPr>
                                      <w:p w:rsidR="00BB5435" w:rsidRPr="00E73783" w:rsidRDefault="00BB5435" w:rsidP="00E73783">
                                        <w:pPr>
                                          <w:bidi/>
                                          <w:jc w:val="both"/>
                                          <w:rPr>
                                            <w:rFonts w:cs="B Zar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73783">
                                          <w:rPr>
                                            <w:rFonts w:cs="B Zar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جمع کل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62" w:type="dxa"/>
                                      </w:tcPr>
                                      <w:p w:rsidR="00BB5435" w:rsidRPr="00E73783" w:rsidRDefault="00BB5435" w:rsidP="005C5BB7">
                                        <w:pPr>
                                          <w:bidi/>
                                          <w:jc w:val="both"/>
                                          <w:rPr>
                                            <w:rFonts w:cs="B Zar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73783">
                                          <w:rPr>
                                            <w:rFonts w:cs="B Zar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اختیاری</w:t>
                                        </w:r>
                                        <w:r>
                                          <w:rPr>
                                            <w:rFonts w:cs="B Zar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 -</w:t>
                                        </w:r>
                                        <w:r w:rsidRPr="00E73783">
                                          <w:rPr>
                                            <w:rFonts w:cs="B Zar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اجباری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</w:tcPr>
                                      <w:p w:rsidR="00BB5435" w:rsidRPr="00E73783" w:rsidRDefault="00BB5435" w:rsidP="00E73783">
                                        <w:pPr>
                                          <w:bidi/>
                                          <w:jc w:val="both"/>
                                          <w:rPr>
                                            <w:rFonts w:cs="B Zar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73783">
                                          <w:rPr>
                                            <w:rFonts w:cs="B Zar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عمومی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:rsidR="00BB5435" w:rsidRPr="00E73783" w:rsidRDefault="00BB5435" w:rsidP="00E73783">
                                        <w:pPr>
                                          <w:bidi/>
                                          <w:jc w:val="both"/>
                                          <w:rPr>
                                            <w:rFonts w:cs="B Zar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73783">
                                          <w:rPr>
                                            <w:rFonts w:cs="B Zar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پایه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</w:tcPr>
                                      <w:p w:rsidR="00BB5435" w:rsidRPr="00E73783" w:rsidRDefault="00BB5435" w:rsidP="00E73783">
                                        <w:pPr>
                                          <w:bidi/>
                                          <w:jc w:val="both"/>
                                          <w:rPr>
                                            <w:rFonts w:cs="B Zar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73783">
                                          <w:rPr>
                                            <w:rFonts w:cs="B Zar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تخصصی </w:t>
                                        </w:r>
                                      </w:p>
                                    </w:tc>
                                  </w:tr>
                                  <w:tr w:rsidR="00BB5435" w:rsidRPr="00E73783" w:rsidTr="005C5BB7">
                                    <w:tc>
                                      <w:tcPr>
                                        <w:tcW w:w="868" w:type="dxa"/>
                                      </w:tcPr>
                                      <w:p w:rsidR="00BB5435" w:rsidRPr="00E73783" w:rsidRDefault="00BB5435" w:rsidP="00DF1016">
                                        <w:pPr>
                                          <w:bidi/>
                                          <w:jc w:val="both"/>
                                          <w:rPr>
                                            <w:rFonts w:cs="B Zar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73783">
                                          <w:rPr>
                                            <w:rFonts w:cs="B Zar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14</w:t>
                                        </w:r>
                                        <w:r>
                                          <w:rPr>
                                            <w:rFonts w:cs="B Zar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62" w:type="dxa"/>
                                      </w:tcPr>
                                      <w:p w:rsidR="00BB5435" w:rsidRPr="00E73783" w:rsidRDefault="00BB5435" w:rsidP="00E73783">
                                        <w:pPr>
                                          <w:bidi/>
                                          <w:jc w:val="both"/>
                                          <w:rPr>
                                            <w:rFonts w:cs="B Zar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cs="B Zar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</w:tcPr>
                                      <w:p w:rsidR="00BB5435" w:rsidRPr="00E73783" w:rsidRDefault="00BB5435" w:rsidP="00E73783">
                                        <w:pPr>
                                          <w:bidi/>
                                          <w:jc w:val="both"/>
                                          <w:rPr>
                                            <w:rFonts w:cs="B Zar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cs="B Zar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22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:rsidR="00BB5435" w:rsidRPr="00E73783" w:rsidRDefault="00BB5435" w:rsidP="00E73783">
                                        <w:pPr>
                                          <w:bidi/>
                                          <w:jc w:val="both"/>
                                          <w:rPr>
                                            <w:rFonts w:cs="B Zar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cs="B Zar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</w:tcPr>
                                      <w:p w:rsidR="00BB5435" w:rsidRPr="00E73783" w:rsidRDefault="00BB5435" w:rsidP="00E73783">
                                        <w:pPr>
                                          <w:bidi/>
                                          <w:jc w:val="both"/>
                                          <w:rPr>
                                            <w:rFonts w:cs="B Zar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73783">
                                          <w:rPr>
                                            <w:rFonts w:cs="B Zar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81</w:t>
                                        </w:r>
                                      </w:p>
                                    </w:tc>
                                  </w:tr>
                                </w:tbl>
                                <w:p w:rsidR="00BB5435" w:rsidRPr="00E73783" w:rsidRDefault="00BB5435" w:rsidP="00BB5435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73783">
                                    <w:rPr>
                                      <w:rFonts w:cs="B Zar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قابل توجه دانشجویان محترم</w:t>
                                  </w:r>
                                </w:p>
                                <w:p w:rsidR="00BB5435" w:rsidRPr="00E73783" w:rsidRDefault="00BB5435" w:rsidP="00A25206">
                                  <w:pPr>
                                    <w:bidi/>
                                    <w:jc w:val="both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73783"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sym w:font="Wingdings" w:char="F0FC"/>
                                  </w:r>
                                  <w:r w:rsidRPr="00E73783"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این سیلابس برای ورودی های </w:t>
                                  </w:r>
                                  <w:r w:rsidR="00A25206"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</w:rPr>
                                    <w:t>1401</w:t>
                                  </w:r>
                                  <w:r w:rsidRPr="00E73783"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A25206">
                                    <w:rPr>
                                      <w:rFonts w:cs="B Zar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25206"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و </w:t>
                                  </w:r>
                                  <w:r w:rsidRPr="00E73783"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</w:rPr>
                                    <w:t>به بعد است.</w:t>
                                  </w:r>
                                </w:p>
                                <w:p w:rsidR="00BB5435" w:rsidRPr="00E73783" w:rsidRDefault="00BB5435" w:rsidP="00BB5435">
                                  <w:pPr>
                                    <w:bidi/>
                                    <w:jc w:val="both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73783"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sym w:font="Wingdings" w:char="F0FC"/>
                                  </w:r>
                                  <w:r w:rsidRPr="00E73783"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دانشجو در هر نیسمال فقط می</w:t>
                                  </w:r>
                                  <w:r w:rsidRPr="00E73783"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  <w:softHyphen/>
                                  </w:r>
                                  <w:r w:rsidRPr="00E73783"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</w:rPr>
                                    <w:t>تواند دروسی را انتخاب کند که برای او ارائه شده است، در غیر اینصورت عدم پذیرش دروس از سوی آموزش و یا تداخل امتحانی بر عهده دانشجو خواهد بود و گروه از این لحاظ هیچگونه مسئولیتی ندارد.</w:t>
                                  </w:r>
                                </w:p>
                                <w:p w:rsidR="00BB5435" w:rsidRPr="00E73783" w:rsidRDefault="00BB5435" w:rsidP="00BB5435">
                                  <w:pPr>
                                    <w:bidi/>
                                    <w:jc w:val="both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73783"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sym w:font="Wingdings" w:char="F0FC"/>
                                  </w:r>
                                  <w:r w:rsidRPr="00E73783"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73783"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رعایت </w:t>
                                  </w:r>
                                  <w:r w:rsidR="00A25206"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هم نیاز و </w:t>
                                  </w:r>
                                  <w:r w:rsidRPr="00E73783"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</w:rPr>
                                    <w:t>پیشنیاز در دروسی که اعلام شده است، الزامی است در غیر این صورت دروس گذرانده شده دانشجو محاسبه نخواهد شد.</w:t>
                                  </w:r>
                                </w:p>
                                <w:p w:rsidR="00BB5435" w:rsidRPr="00E73783" w:rsidRDefault="00BB5435" w:rsidP="00BB5435">
                                  <w:pPr>
                                    <w:bidi/>
                                    <w:jc w:val="both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73783"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sym w:font="Wingdings" w:char="F0FC"/>
                                  </w:r>
                                  <w:r w:rsidRPr="00E73783"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دانشجویانی که در دانشگاه دیگر مهمان می شوند نیز موظف به </w:t>
                                  </w: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رعایت </w:t>
                                  </w:r>
                                  <w:r w:rsidRPr="00E73783"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</w:rPr>
                                    <w:t>این برنامه هستند</w:t>
                                  </w:r>
                                </w:p>
                                <w:p w:rsidR="00BB5435" w:rsidRPr="00E73783" w:rsidRDefault="00BB5435" w:rsidP="00BB5435">
                                  <w:pPr>
                                    <w:bidi/>
                                    <w:jc w:val="both"/>
                                    <w:rPr>
                                      <w:rFonts w:cs="B Zar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1906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267.25pt;margin-top:5.1pt;width:302.25pt;height:3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" fillcolor="window" stroked="f" strokeweight=".5pt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68"/>
                              <w:gridCol w:w="1962"/>
                              <w:gridCol w:w="993"/>
                              <w:gridCol w:w="708"/>
                              <w:gridCol w:w="993"/>
                            </w:tblGrid>
                            <w:tr w:rsidR="00BB5435" w:rsidRPr="00E73783" w:rsidTr="005C5BB7">
                              <w:tc>
                                <w:tcPr>
                                  <w:tcW w:w="868" w:type="dxa"/>
                                </w:tcPr>
                                <w:p w:rsidR="00BB5435" w:rsidRPr="00E73783" w:rsidRDefault="00BB5435" w:rsidP="00E73783">
                                  <w:pPr>
                                    <w:bidi/>
                                    <w:jc w:val="both"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73783"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جمع کل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</w:tcPr>
                                <w:p w:rsidR="00BB5435" w:rsidRPr="00E73783" w:rsidRDefault="00BB5435" w:rsidP="005C5BB7">
                                  <w:pPr>
                                    <w:bidi/>
                                    <w:jc w:val="both"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73783"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اختیاری</w:t>
                                  </w:r>
                                  <w:r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-</w:t>
                                  </w:r>
                                  <w:r w:rsidRPr="00E73783"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اجباری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BB5435" w:rsidRPr="00E73783" w:rsidRDefault="00BB5435" w:rsidP="00E73783">
                                  <w:pPr>
                                    <w:bidi/>
                                    <w:jc w:val="both"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73783"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عمومی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BB5435" w:rsidRPr="00E73783" w:rsidRDefault="00BB5435" w:rsidP="00E73783">
                                  <w:pPr>
                                    <w:bidi/>
                                    <w:jc w:val="both"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73783"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پایه 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BB5435" w:rsidRPr="00E73783" w:rsidRDefault="00BB5435" w:rsidP="00E73783">
                                  <w:pPr>
                                    <w:bidi/>
                                    <w:jc w:val="both"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73783"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تخصصی </w:t>
                                  </w:r>
                                </w:p>
                              </w:tc>
                            </w:tr>
                            <w:tr w:rsidR="00BB5435" w:rsidRPr="00E73783" w:rsidTr="005C5BB7">
                              <w:tc>
                                <w:tcPr>
                                  <w:tcW w:w="868" w:type="dxa"/>
                                </w:tcPr>
                                <w:p w:rsidR="00BB5435" w:rsidRPr="00E73783" w:rsidRDefault="00BB5435" w:rsidP="00DF1016">
                                  <w:pPr>
                                    <w:bidi/>
                                    <w:jc w:val="both"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73783"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</w:tcPr>
                                <w:p w:rsidR="00BB5435" w:rsidRPr="00E73783" w:rsidRDefault="00BB5435" w:rsidP="00E73783">
                                  <w:pPr>
                                    <w:bidi/>
                                    <w:jc w:val="both"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BB5435" w:rsidRPr="00E73783" w:rsidRDefault="00BB5435" w:rsidP="00E73783">
                                  <w:pPr>
                                    <w:bidi/>
                                    <w:jc w:val="both"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BB5435" w:rsidRPr="00E73783" w:rsidRDefault="00BB5435" w:rsidP="00E73783">
                                  <w:pPr>
                                    <w:bidi/>
                                    <w:jc w:val="both"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BB5435" w:rsidRPr="00E73783" w:rsidRDefault="00BB5435" w:rsidP="00E73783">
                                  <w:pPr>
                                    <w:bidi/>
                                    <w:jc w:val="both"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73783"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81</w:t>
                                  </w:r>
                                </w:p>
                              </w:tc>
                            </w:tr>
                          </w:tbl>
                          <w:p w:rsidR="00BB5435" w:rsidRPr="00E73783" w:rsidRDefault="00BB5435" w:rsidP="00BB5435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73783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قابل توجه دانشجویان محترم</w:t>
                            </w:r>
                          </w:p>
                          <w:p w:rsidR="00BB5435" w:rsidRPr="00E73783" w:rsidRDefault="00BB5435" w:rsidP="00A25206">
                            <w:pPr>
                              <w:bidi/>
                              <w:jc w:val="both"/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  <w:r w:rsidRPr="00E73783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FC"/>
                            </w:r>
                            <w:r w:rsidRPr="00E73783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این سیلابس برای ورودی های </w:t>
                            </w:r>
                            <w:r w:rsidR="00A2520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>1401</w:t>
                            </w:r>
                            <w:r w:rsidRPr="00E73783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25206">
                              <w:rPr>
                                <w:rFonts w:cs="B Z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520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Pr="00E73783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>به بعد است.</w:t>
                            </w:r>
                          </w:p>
                          <w:p w:rsidR="00BB5435" w:rsidRPr="00E73783" w:rsidRDefault="00BB5435" w:rsidP="00BB5435">
                            <w:pPr>
                              <w:bidi/>
                              <w:jc w:val="both"/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  <w:r w:rsidRPr="00E73783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FC"/>
                            </w:r>
                            <w:r w:rsidRPr="00E73783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دانشجو در هر نیسمال فقط می</w:t>
                            </w:r>
                            <w:r w:rsidRPr="00E73783"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E73783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>تواند دروسی را انتخاب کند که برای او ارائه شده است، در غیر اینصورت عدم پذیرش دروس از سوی آموزش و یا تداخل امتحانی بر عهده دانشجو خواهد بود و گروه از این لحاظ هیچگونه مسئولیتی ندارد.</w:t>
                            </w:r>
                          </w:p>
                          <w:p w:rsidR="00BB5435" w:rsidRPr="00E73783" w:rsidRDefault="00BB5435" w:rsidP="00BB5435">
                            <w:pPr>
                              <w:bidi/>
                              <w:jc w:val="both"/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  <w:r w:rsidRPr="00E73783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FC"/>
                            </w:r>
                            <w:r w:rsidRPr="00E73783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3783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رعایت </w:t>
                            </w:r>
                            <w:r w:rsidR="00A2520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هم نیاز و </w:t>
                            </w:r>
                            <w:r w:rsidRPr="00E73783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>پیشنیاز در دروسی که اعلام شده است، الزامی است در غیر این صورت دروس گذرانده شده دانشجو محاسبه نخواهد شد.</w:t>
                            </w:r>
                          </w:p>
                          <w:p w:rsidR="00BB5435" w:rsidRPr="00E73783" w:rsidRDefault="00BB5435" w:rsidP="00BB5435">
                            <w:pPr>
                              <w:bidi/>
                              <w:jc w:val="both"/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  <w:r w:rsidRPr="00E73783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FC"/>
                            </w:r>
                            <w:r w:rsidRPr="00E73783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دانشجویانی که در دانشگاه دیگر مهمان می شوند نیز موظف به </w:t>
                            </w: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رعایت </w:t>
                            </w:r>
                            <w:r w:rsidRPr="00E73783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>این برنامه هستند</w:t>
                            </w:r>
                          </w:p>
                          <w:p w:rsidR="00BB5435" w:rsidRPr="00E73783" w:rsidRDefault="00BB5435" w:rsidP="00BB5435">
                            <w:pPr>
                              <w:bidi/>
                              <w:jc w:val="both"/>
                              <w:rPr>
                                <w:rFonts w:cs="B Z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10" w:type="dxa"/>
            <w:gridSpan w:val="7"/>
            <w:tcBorders>
              <w:top w:val="single" w:sz="24" w:space="0" w:color="auto"/>
              <w:left w:val="nil"/>
              <w:bottom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</w:tr>
      <w:tr w:rsidR="00BB5435" w:rsidRPr="00FC7DCE" w:rsidTr="00187014">
        <w:trPr>
          <w:gridAfter w:val="2"/>
          <w:wAfter w:w="39" w:type="dxa"/>
        </w:trPr>
        <w:tc>
          <w:tcPr>
            <w:tcW w:w="530" w:type="dxa"/>
            <w:tcBorders>
              <w:top w:val="single" w:sz="24" w:space="0" w:color="auto"/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C7DC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نام درس</w:t>
            </w:r>
          </w:p>
        </w:tc>
        <w:tc>
          <w:tcPr>
            <w:tcW w:w="754" w:type="dxa"/>
            <w:tcBorders>
              <w:top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C7DC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تعداد واحد</w:t>
            </w:r>
          </w:p>
        </w:tc>
        <w:tc>
          <w:tcPr>
            <w:tcW w:w="851" w:type="dxa"/>
            <w:tcBorders>
              <w:top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C7DC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نوع درس 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C7DCE">
              <w:rPr>
                <w:rFonts w:cs="B Zar" w:hint="cs"/>
                <w:b/>
                <w:bCs/>
                <w:sz w:val="20"/>
                <w:szCs w:val="20"/>
                <w:rtl/>
              </w:rPr>
              <w:t>پیشنیاز</w:t>
            </w:r>
          </w:p>
        </w:tc>
        <w:tc>
          <w:tcPr>
            <w:tcW w:w="323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93" w:type="dxa"/>
            <w:gridSpan w:val="10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BB5435" w:rsidRPr="00FC7DCE" w:rsidTr="00187014">
        <w:trPr>
          <w:gridAfter w:val="2"/>
          <w:wAfter w:w="39" w:type="dxa"/>
        </w:trPr>
        <w:tc>
          <w:tcPr>
            <w:tcW w:w="530" w:type="dxa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98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ادبیات معاصر شعر</w:t>
            </w:r>
          </w:p>
        </w:tc>
        <w:tc>
          <w:tcPr>
            <w:tcW w:w="75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تخصصی </w:t>
            </w: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rtl/>
              </w:rPr>
              <w:t>تحلیل ادبی</w:t>
            </w:r>
          </w:p>
        </w:tc>
        <w:tc>
          <w:tcPr>
            <w:tcW w:w="323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gridSpan w:val="3"/>
            <w:vMerge w:val="restart"/>
            <w:tcBorders>
              <w:top w:val="nil"/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1887" w:type="dxa"/>
            <w:gridSpan w:val="3"/>
            <w:vMerge w:val="restart"/>
            <w:tcBorders>
              <w:top w:val="nil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  </w:t>
            </w:r>
          </w:p>
        </w:tc>
        <w:tc>
          <w:tcPr>
            <w:tcW w:w="3223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</w:tr>
      <w:tr w:rsidR="00BB5435" w:rsidRPr="00FC7DCE" w:rsidTr="00187014">
        <w:trPr>
          <w:gridAfter w:val="2"/>
          <w:wAfter w:w="39" w:type="dxa"/>
        </w:trPr>
        <w:tc>
          <w:tcPr>
            <w:tcW w:w="530" w:type="dxa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98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ادبیات معاصر نثر</w:t>
            </w:r>
          </w:p>
        </w:tc>
        <w:tc>
          <w:tcPr>
            <w:tcW w:w="75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تخصصی </w:t>
            </w: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rtl/>
              </w:rPr>
              <w:t>تحلیل ادبی</w:t>
            </w:r>
          </w:p>
        </w:tc>
        <w:tc>
          <w:tcPr>
            <w:tcW w:w="323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gridSpan w:val="3"/>
            <w:vMerge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1887" w:type="dxa"/>
            <w:gridSpan w:val="3"/>
            <w:vMerge/>
            <w:tcBorders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3223" w:type="dxa"/>
            <w:gridSpan w:val="4"/>
            <w:vMerge/>
            <w:tcBorders>
              <w:top w:val="nil"/>
              <w:left w:val="nil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</w:tr>
      <w:tr w:rsidR="00BB5435" w:rsidRPr="00FC7DCE" w:rsidTr="00187014">
        <w:tc>
          <w:tcPr>
            <w:tcW w:w="530" w:type="dxa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  <w:r w:rsidRPr="00FC7DCE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198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ادبیات تطبیقی</w:t>
            </w:r>
          </w:p>
        </w:tc>
        <w:tc>
          <w:tcPr>
            <w:tcW w:w="75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اختیاری</w:t>
            </w: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rtl/>
              </w:rPr>
              <w:t>تحلیل ادبی</w:t>
            </w:r>
          </w:p>
        </w:tc>
        <w:tc>
          <w:tcPr>
            <w:tcW w:w="362" w:type="dxa"/>
            <w:gridSpan w:val="4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2126" w:type="dxa"/>
            <w:gridSpan w:val="2"/>
            <w:tcBorders>
              <w:top w:val="nil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</w:tr>
      <w:tr w:rsidR="00BB5435" w:rsidRPr="00FC7DCE" w:rsidTr="00187014">
        <w:trPr>
          <w:gridAfter w:val="2"/>
          <w:wAfter w:w="39" w:type="dxa"/>
        </w:trPr>
        <w:tc>
          <w:tcPr>
            <w:tcW w:w="530" w:type="dxa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198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شناسی عربی</w:t>
            </w:r>
          </w:p>
        </w:tc>
        <w:tc>
          <w:tcPr>
            <w:tcW w:w="75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تخصصی </w:t>
            </w: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gridSpan w:val="3"/>
            <w:vMerge w:val="restart"/>
            <w:tcBorders>
              <w:top w:val="nil"/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1887" w:type="dxa"/>
            <w:gridSpan w:val="3"/>
            <w:vMerge w:val="restart"/>
            <w:tcBorders>
              <w:top w:val="nil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3223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</w:tr>
      <w:tr w:rsidR="00BB5435" w:rsidRPr="00FC7DCE" w:rsidTr="00187014">
        <w:trPr>
          <w:gridAfter w:val="2"/>
          <w:wAfter w:w="39" w:type="dxa"/>
        </w:trPr>
        <w:tc>
          <w:tcPr>
            <w:tcW w:w="530" w:type="dxa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198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ترجمه از فارسی به عربی</w:t>
            </w:r>
          </w:p>
        </w:tc>
        <w:tc>
          <w:tcPr>
            <w:tcW w:w="75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تخصصی </w:t>
            </w: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فن ترجمه 2</w:t>
            </w:r>
          </w:p>
        </w:tc>
        <w:tc>
          <w:tcPr>
            <w:tcW w:w="323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gridSpan w:val="3"/>
            <w:vMerge/>
            <w:tcBorders>
              <w:top w:val="nil"/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1887" w:type="dxa"/>
            <w:gridSpan w:val="3"/>
            <w:vMerge/>
            <w:tcBorders>
              <w:top w:val="nil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3223" w:type="dxa"/>
            <w:gridSpan w:val="4"/>
            <w:vMerge/>
            <w:tcBorders>
              <w:top w:val="nil"/>
              <w:left w:val="nil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</w:tr>
      <w:tr w:rsidR="00BB5435" w:rsidRPr="00FC7DCE" w:rsidTr="00187014">
        <w:trPr>
          <w:gridAfter w:val="1"/>
          <w:wAfter w:w="30" w:type="dxa"/>
        </w:trPr>
        <w:tc>
          <w:tcPr>
            <w:tcW w:w="530" w:type="dxa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198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رسانه اس 2</w:t>
            </w:r>
          </w:p>
        </w:tc>
        <w:tc>
          <w:tcPr>
            <w:tcW w:w="75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تخصصی</w:t>
            </w: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فن ترجمه 2</w:t>
            </w:r>
          </w:p>
        </w:tc>
        <w:tc>
          <w:tcPr>
            <w:tcW w:w="332" w:type="dxa"/>
            <w:gridSpan w:val="3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single" w:sz="24" w:space="0" w:color="auto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</w:tr>
      <w:tr w:rsidR="00BB5435" w:rsidRPr="00FC7DCE" w:rsidTr="00187014">
        <w:trPr>
          <w:gridAfter w:val="3"/>
          <w:wAfter w:w="1702" w:type="dxa"/>
          <w:trHeight w:val="592"/>
        </w:trPr>
        <w:tc>
          <w:tcPr>
            <w:tcW w:w="530" w:type="dxa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198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تحلیل زبانی و ادبی قرآن کریم</w:t>
            </w:r>
          </w:p>
        </w:tc>
        <w:tc>
          <w:tcPr>
            <w:tcW w:w="75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تخصصی</w:t>
            </w: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تحلیل ادبی</w:t>
            </w:r>
          </w:p>
        </w:tc>
        <w:tc>
          <w:tcPr>
            <w:tcW w:w="332" w:type="dxa"/>
            <w:gridSpan w:val="3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single" w:sz="24" w:space="0" w:color="auto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</w:tr>
      <w:tr w:rsidR="00BB5435" w:rsidRPr="00FC7DCE" w:rsidTr="00187014">
        <w:trPr>
          <w:gridAfter w:val="9"/>
          <w:wAfter w:w="5149" w:type="dxa"/>
        </w:trPr>
        <w:tc>
          <w:tcPr>
            <w:tcW w:w="530" w:type="dxa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198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تحلیل زبانی و ادبی نهج البلاغه</w:t>
            </w:r>
          </w:p>
        </w:tc>
        <w:tc>
          <w:tcPr>
            <w:tcW w:w="75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تحلیل </w:t>
            </w:r>
          </w:p>
        </w:tc>
        <w:tc>
          <w:tcPr>
            <w:tcW w:w="323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gridSpan w:val="3"/>
            <w:vMerge w:val="restart"/>
            <w:tcBorders>
              <w:top w:val="nil"/>
              <w:left w:val="single" w:sz="24" w:space="0" w:color="auto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</w:tr>
      <w:tr w:rsidR="00BB5435" w:rsidRPr="00FC7DCE" w:rsidTr="00187014">
        <w:trPr>
          <w:gridAfter w:val="3"/>
          <w:wAfter w:w="1702" w:type="dxa"/>
        </w:trPr>
        <w:tc>
          <w:tcPr>
            <w:tcW w:w="530" w:type="dxa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198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75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851" w:type="dxa"/>
          </w:tcPr>
          <w:p w:rsidR="00BB5435" w:rsidRPr="00FC7DCE" w:rsidRDefault="00BB5435" w:rsidP="00BB5435">
            <w:pPr>
              <w:bidi/>
              <w:rPr>
                <w:rFonts w:cs="B Zar"/>
                <w:rtl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483" w:type="dxa"/>
            <w:gridSpan w:val="3"/>
            <w:vMerge/>
            <w:tcBorders>
              <w:top w:val="nil"/>
              <w:left w:val="single" w:sz="24" w:space="0" w:color="auto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188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</w:tr>
      <w:tr w:rsidR="00BB5435" w:rsidRPr="00FC7DCE" w:rsidTr="00187014">
        <w:trPr>
          <w:gridAfter w:val="3"/>
          <w:wAfter w:w="1702" w:type="dxa"/>
          <w:trHeight w:val="70"/>
        </w:trPr>
        <w:tc>
          <w:tcPr>
            <w:tcW w:w="530" w:type="dxa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10</w:t>
            </w:r>
          </w:p>
        </w:tc>
        <w:tc>
          <w:tcPr>
            <w:tcW w:w="198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دانش خانواده و جمعیت</w:t>
            </w:r>
          </w:p>
        </w:tc>
        <w:tc>
          <w:tcPr>
            <w:tcW w:w="75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>عمومی</w:t>
            </w: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806" w:type="dxa"/>
            <w:gridSpan w:val="5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1887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1560" w:type="dxa"/>
            <w:gridSpan w:val="3"/>
            <w:vMerge/>
            <w:tcBorders>
              <w:left w:val="nil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</w:tr>
      <w:tr w:rsidR="00BB5435" w:rsidRPr="00FC7DCE" w:rsidTr="00187014">
        <w:trPr>
          <w:gridAfter w:val="3"/>
          <w:wAfter w:w="1702" w:type="dxa"/>
        </w:trPr>
        <w:tc>
          <w:tcPr>
            <w:tcW w:w="530" w:type="dxa"/>
            <w:tcBorders>
              <w:lef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  <w:r w:rsidRPr="00FC7DCE">
              <w:rPr>
                <w:rFonts w:cs="B Zar" w:hint="cs"/>
                <w:rtl/>
                <w:lang w:bidi="fa-IR"/>
              </w:rPr>
              <w:t>11</w:t>
            </w:r>
          </w:p>
        </w:tc>
        <w:tc>
          <w:tcPr>
            <w:tcW w:w="198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754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851" w:type="dxa"/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1423" w:type="dxa"/>
            <w:gridSpan w:val="2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800" w:type="dxa"/>
            <w:gridSpan w:val="4"/>
            <w:tcBorders>
              <w:right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1887" w:type="dxa"/>
            <w:gridSpan w:val="3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1560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</w:p>
        </w:tc>
      </w:tr>
      <w:tr w:rsidR="00BB5435" w:rsidRPr="00F03C60" w:rsidTr="00187014">
        <w:trPr>
          <w:gridAfter w:val="3"/>
          <w:wAfter w:w="1702" w:type="dxa"/>
        </w:trPr>
        <w:tc>
          <w:tcPr>
            <w:tcW w:w="530" w:type="dxa"/>
            <w:tcBorders>
              <w:left w:val="single" w:sz="24" w:space="0" w:color="auto"/>
              <w:bottom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24" w:space="0" w:color="auto"/>
            </w:tcBorders>
          </w:tcPr>
          <w:p w:rsidR="00BB5435" w:rsidRPr="00FC7DCE" w:rsidRDefault="00BB5435" w:rsidP="00187014">
            <w:pPr>
              <w:bidi/>
              <w:rPr>
                <w:rFonts w:cs="B Zar"/>
                <w:rtl/>
              </w:rPr>
            </w:pPr>
            <w:r w:rsidRPr="00FC7DCE">
              <w:rPr>
                <w:rFonts w:cs="B Zar" w:hint="cs"/>
                <w:rtl/>
              </w:rPr>
              <w:t xml:space="preserve">مجموع </w:t>
            </w:r>
          </w:p>
        </w:tc>
        <w:tc>
          <w:tcPr>
            <w:tcW w:w="754" w:type="dxa"/>
            <w:tcBorders>
              <w:bottom w:val="single" w:sz="24" w:space="0" w:color="auto"/>
            </w:tcBorders>
          </w:tcPr>
          <w:p w:rsidR="00BB5435" w:rsidRDefault="00BB5435" w:rsidP="0018701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:rsidR="00BB5435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1423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BB5435" w:rsidRPr="00F03C60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800" w:type="dxa"/>
            <w:gridSpan w:val="4"/>
            <w:tcBorders>
              <w:bottom w:val="single" w:sz="24" w:space="0" w:color="auto"/>
              <w:right w:val="single" w:sz="24" w:space="0" w:color="auto"/>
            </w:tcBorders>
          </w:tcPr>
          <w:p w:rsidR="00BB5435" w:rsidRPr="00F03C60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1887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BB5435" w:rsidRPr="00F03C60" w:rsidRDefault="00BB5435" w:rsidP="00187014">
            <w:pPr>
              <w:bidi/>
              <w:rPr>
                <w:rFonts w:cs="B Zar"/>
                <w:rtl/>
              </w:rPr>
            </w:pPr>
          </w:p>
        </w:tc>
        <w:tc>
          <w:tcPr>
            <w:tcW w:w="1560" w:type="dxa"/>
            <w:gridSpan w:val="3"/>
            <w:tcBorders>
              <w:left w:val="nil"/>
              <w:bottom w:val="nil"/>
              <w:right w:val="nil"/>
            </w:tcBorders>
          </w:tcPr>
          <w:p w:rsidR="00BB5435" w:rsidRPr="00F03C60" w:rsidRDefault="00BB5435" w:rsidP="00187014">
            <w:pPr>
              <w:bidi/>
              <w:rPr>
                <w:rFonts w:cs="B Zar"/>
                <w:rtl/>
              </w:rPr>
            </w:pPr>
          </w:p>
        </w:tc>
      </w:tr>
    </w:tbl>
    <w:p w:rsidR="00BB5435" w:rsidRPr="00F03C60" w:rsidRDefault="00BB5435" w:rsidP="00BB5435">
      <w:pPr>
        <w:bidi/>
        <w:rPr>
          <w:sz w:val="20"/>
          <w:szCs w:val="20"/>
        </w:rPr>
      </w:pPr>
    </w:p>
    <w:sectPr w:rsidR="00BB5435" w:rsidRPr="00F03C60" w:rsidSect="0015789C">
      <w:pgSz w:w="12240" w:h="15840"/>
      <w:pgMar w:top="568" w:right="1440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3B"/>
    <w:rsid w:val="00004A81"/>
    <w:rsid w:val="000555DA"/>
    <w:rsid w:val="00056E3C"/>
    <w:rsid w:val="00097D38"/>
    <w:rsid w:val="000F0529"/>
    <w:rsid w:val="000F0550"/>
    <w:rsid w:val="000F119B"/>
    <w:rsid w:val="001349E0"/>
    <w:rsid w:val="0015789C"/>
    <w:rsid w:val="002364FD"/>
    <w:rsid w:val="00263E09"/>
    <w:rsid w:val="002C0728"/>
    <w:rsid w:val="002D699F"/>
    <w:rsid w:val="0033166D"/>
    <w:rsid w:val="00393ACD"/>
    <w:rsid w:val="003A2495"/>
    <w:rsid w:val="003B17F8"/>
    <w:rsid w:val="003B253C"/>
    <w:rsid w:val="00400BE7"/>
    <w:rsid w:val="004046DA"/>
    <w:rsid w:val="00426625"/>
    <w:rsid w:val="0044323E"/>
    <w:rsid w:val="005C5BB7"/>
    <w:rsid w:val="005D10AA"/>
    <w:rsid w:val="005F4664"/>
    <w:rsid w:val="006521F1"/>
    <w:rsid w:val="006D6E09"/>
    <w:rsid w:val="007F0781"/>
    <w:rsid w:val="00947D7F"/>
    <w:rsid w:val="00A25206"/>
    <w:rsid w:val="00BA3224"/>
    <w:rsid w:val="00BB5435"/>
    <w:rsid w:val="00C22CE9"/>
    <w:rsid w:val="00CD2A43"/>
    <w:rsid w:val="00CE205D"/>
    <w:rsid w:val="00D02AA4"/>
    <w:rsid w:val="00D10512"/>
    <w:rsid w:val="00DF1016"/>
    <w:rsid w:val="00E2260E"/>
    <w:rsid w:val="00E73783"/>
    <w:rsid w:val="00E81F38"/>
    <w:rsid w:val="00E82869"/>
    <w:rsid w:val="00EC033B"/>
    <w:rsid w:val="00ED0FF9"/>
    <w:rsid w:val="00EE3594"/>
    <w:rsid w:val="00F03C60"/>
    <w:rsid w:val="00F30F8B"/>
    <w:rsid w:val="00F708AF"/>
    <w:rsid w:val="00F70BCC"/>
    <w:rsid w:val="00F9004C"/>
    <w:rsid w:val="00FB6F33"/>
    <w:rsid w:val="00FB7BBE"/>
    <w:rsid w:val="00FC7DCE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C22428-AE7A-4100-8E1D-666C9C02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9F79F-852E-4E70-8C5B-9F37A1E4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dddd</dc:creator>
  <cp:keywords/>
  <dc:description/>
  <cp:lastModifiedBy>ASADZADEH</cp:lastModifiedBy>
  <cp:revision>2</cp:revision>
  <cp:lastPrinted>2018-07-21T06:02:00Z</cp:lastPrinted>
  <dcterms:created xsi:type="dcterms:W3CDTF">2024-04-20T07:05:00Z</dcterms:created>
  <dcterms:modified xsi:type="dcterms:W3CDTF">2024-04-20T07:05:00Z</dcterms:modified>
</cp:coreProperties>
</file>